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0F" w:rsidRPr="00C94DCA" w:rsidRDefault="00C94DCA" w:rsidP="00B0090F">
      <w:pPr>
        <w:spacing w:after="0" w:line="240" w:lineRule="auto"/>
        <w:rPr>
          <w:rStyle w:val="SubtleReference"/>
          <w:rFonts w:ascii="Arial Narrow" w:hAnsi="Arial Narrow" w:cs="Arial"/>
          <w:sz w:val="24"/>
          <w:szCs w:val="24"/>
        </w:rPr>
      </w:pPr>
      <w:r w:rsidRPr="00C94DCA">
        <w:rPr>
          <w:rStyle w:val="SubtleReference"/>
          <w:rFonts w:ascii="Arial Narrow" w:hAnsi="Arial Narrow" w:cs="Arial"/>
          <w:sz w:val="24"/>
          <w:szCs w:val="24"/>
        </w:rPr>
        <w:t xml:space="preserve">Academic course </w:t>
      </w:r>
      <w:proofErr w:type="gramStart"/>
      <w:r w:rsidRPr="00C94DCA">
        <w:rPr>
          <w:rStyle w:val="SubtleReference"/>
          <w:rFonts w:ascii="Arial Narrow" w:hAnsi="Arial Narrow" w:cs="Arial"/>
          <w:sz w:val="24"/>
          <w:szCs w:val="24"/>
        </w:rPr>
        <w:t xml:space="preserve">description </w:t>
      </w:r>
      <w:r w:rsidR="00B0090F" w:rsidRPr="00C94DCA">
        <w:rPr>
          <w:rStyle w:val="SubtleReference"/>
          <w:rFonts w:ascii="Arial Narrow" w:hAnsi="Arial Narrow" w:cs="Arial"/>
          <w:sz w:val="24"/>
          <w:szCs w:val="24"/>
        </w:rPr>
        <w:t xml:space="preserve"> –</w:t>
      </w:r>
      <w:proofErr w:type="gramEnd"/>
      <w:r w:rsidR="00B0090F" w:rsidRPr="00C94DCA">
        <w:rPr>
          <w:rStyle w:val="SubtleReference"/>
          <w:rFonts w:ascii="Arial Narrow" w:hAnsi="Arial Narrow" w:cs="Arial"/>
          <w:sz w:val="24"/>
          <w:szCs w:val="24"/>
        </w:rPr>
        <w:t xml:space="preserve"> </w:t>
      </w:r>
      <w:r w:rsidRPr="00C94DCA">
        <w:rPr>
          <w:rStyle w:val="SubtleReference"/>
          <w:rFonts w:ascii="Arial Narrow" w:hAnsi="Arial Narrow" w:cs="Arial"/>
          <w:sz w:val="24"/>
          <w:szCs w:val="24"/>
        </w:rPr>
        <w:t>Example</w:t>
      </w:r>
    </w:p>
    <w:p w:rsidR="00B0090F" w:rsidRPr="00C94DCA" w:rsidRDefault="00B0090F" w:rsidP="00B0090F">
      <w:pPr>
        <w:spacing w:after="0" w:line="240" w:lineRule="auto"/>
        <w:ind w:firstLine="720"/>
        <w:jc w:val="both"/>
        <w:rPr>
          <w:rFonts w:ascii="Arial Narrow" w:hAnsi="Arial Narrow" w:cs="Arial"/>
          <w:sz w:val="24"/>
          <w:szCs w:val="24"/>
          <w:lang w:val="ro-RO"/>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firstRow="1" w:lastRow="0" w:firstColumn="1" w:lastColumn="0" w:noHBand="0" w:noVBand="1"/>
      </w:tblPr>
      <w:tblGrid>
        <w:gridCol w:w="9209"/>
      </w:tblGrid>
      <w:tr w:rsidR="00B0090F" w:rsidRPr="00C94DCA" w:rsidTr="00C94DCA">
        <w:tc>
          <w:tcPr>
            <w:tcW w:w="9209" w:type="dxa"/>
            <w:shd w:val="clear" w:color="auto" w:fill="A6A6A6" w:themeFill="background1" w:themeFillShade="A6"/>
          </w:tcPr>
          <w:p w:rsidR="00B0090F" w:rsidRPr="00C94DCA" w:rsidRDefault="007C556C" w:rsidP="00CA0D08">
            <w:pPr>
              <w:pStyle w:val="Heading5"/>
              <w:spacing w:before="0"/>
              <w:jc w:val="center"/>
              <w:outlineLvl w:val="4"/>
              <w:rPr>
                <w:rStyle w:val="SubtleReference"/>
                <w:rFonts w:ascii="Arial Narrow" w:hAnsi="Arial Narrow" w:cs="Arial"/>
                <w:b/>
                <w:smallCaps w:val="0"/>
                <w:color w:val="FFFFFF" w:themeColor="background1"/>
              </w:rPr>
            </w:pPr>
            <w:r>
              <w:rPr>
                <w:rStyle w:val="SubtleReference"/>
                <w:rFonts w:ascii="Arial Narrow" w:hAnsi="Arial Narrow" w:cs="Arial"/>
                <w:color w:val="FFFFFF" w:themeColor="background1"/>
              </w:rPr>
              <w:t>BACHELOR</w:t>
            </w:r>
            <w:r w:rsidR="00CA0D08" w:rsidRPr="00C94DCA">
              <w:rPr>
                <w:rStyle w:val="SubtleReference"/>
                <w:rFonts w:ascii="Arial Narrow" w:hAnsi="Arial Narrow" w:cs="Arial"/>
                <w:color w:val="FFFFFF" w:themeColor="background1"/>
              </w:rPr>
              <w:t> ‘S PROGRAMME</w:t>
            </w:r>
            <w:r w:rsidR="00B0090F" w:rsidRPr="00C94DCA">
              <w:rPr>
                <w:rStyle w:val="SubtleReference"/>
                <w:rFonts w:ascii="Arial Narrow" w:hAnsi="Arial Narrow" w:cs="Arial"/>
                <w:b/>
                <w:color w:val="FFFFFF" w:themeColor="background1"/>
              </w:rPr>
              <w:t xml:space="preserve"> </w:t>
            </w:r>
          </w:p>
          <w:p w:rsidR="00B0090F" w:rsidRPr="00C94DCA" w:rsidRDefault="00296F15" w:rsidP="002B6A6C">
            <w:pPr>
              <w:pStyle w:val="Heading5"/>
              <w:spacing w:before="0"/>
              <w:jc w:val="center"/>
              <w:outlineLvl w:val="4"/>
              <w:rPr>
                <w:rFonts w:ascii="Arial Narrow" w:hAnsi="Arial Narrow" w:cs="Arial"/>
              </w:rPr>
            </w:pPr>
            <w:bookmarkStart w:id="0" w:name="_GoBack"/>
            <w:bookmarkEnd w:id="0"/>
            <w:r>
              <w:rPr>
                <w:rStyle w:val="SubtleReference"/>
                <w:rFonts w:ascii="Arial Narrow" w:hAnsi="Arial Narrow" w:cs="Arial"/>
                <w:color w:val="FFFFFF" w:themeColor="background1"/>
              </w:rPr>
              <w:t>2</w:t>
            </w:r>
            <w:r w:rsidRPr="00296F15">
              <w:rPr>
                <w:rStyle w:val="SubtleReference"/>
                <w:rFonts w:ascii="Arial Narrow" w:hAnsi="Arial Narrow" w:cs="Arial"/>
                <w:color w:val="FFFFFF" w:themeColor="background1"/>
                <w:vertAlign w:val="superscript"/>
              </w:rPr>
              <w:t>ND</w:t>
            </w:r>
            <w:r w:rsidR="00BF5F9B">
              <w:rPr>
                <w:rStyle w:val="SubtleReference"/>
                <w:rFonts w:ascii="Arial Narrow" w:hAnsi="Arial Narrow" w:cs="Arial"/>
                <w:color w:val="FFFFFF" w:themeColor="background1"/>
              </w:rPr>
              <w:t xml:space="preserve"> </w:t>
            </w:r>
            <w:r w:rsidR="00CA0D08" w:rsidRPr="00C94DCA">
              <w:rPr>
                <w:rStyle w:val="SubtleReference"/>
                <w:rFonts w:ascii="Arial Narrow" w:hAnsi="Arial Narrow" w:cs="Arial"/>
                <w:color w:val="FFFFFF" w:themeColor="background1"/>
              </w:rPr>
              <w:t>YEAR OF STUDY</w:t>
            </w:r>
            <w:r w:rsidR="00B0090F" w:rsidRPr="00C94DCA">
              <w:rPr>
                <w:rStyle w:val="SubtleReference"/>
                <w:rFonts w:ascii="Arial Narrow" w:hAnsi="Arial Narrow" w:cs="Arial"/>
                <w:color w:val="FFFFFF" w:themeColor="background1"/>
              </w:rPr>
              <w:t xml:space="preserve">, </w:t>
            </w:r>
            <w:r w:rsidR="0061381D">
              <w:rPr>
                <w:rFonts w:ascii="Arial Narrow" w:hAnsi="Arial Narrow" w:cs="Arial"/>
                <w:color w:val="FF0000"/>
              </w:rPr>
              <w:t>2</w:t>
            </w:r>
            <w:r w:rsidR="0061381D">
              <w:rPr>
                <w:rFonts w:ascii="Arial Narrow" w:hAnsi="Arial Narrow" w:cs="Arial"/>
                <w:color w:val="FF0000"/>
                <w:vertAlign w:val="superscript"/>
              </w:rPr>
              <w:t>nd</w:t>
            </w:r>
            <w:r w:rsidR="00CA0D08" w:rsidRPr="00C94DCA">
              <w:rPr>
                <w:rStyle w:val="SubtleReference"/>
                <w:rFonts w:ascii="Arial Narrow" w:hAnsi="Arial Narrow" w:cs="Arial"/>
                <w:color w:val="FFFFFF" w:themeColor="background1"/>
              </w:rPr>
              <w:t xml:space="preserve"> SEMESTER</w:t>
            </w:r>
          </w:p>
        </w:tc>
      </w:tr>
    </w:tbl>
    <w:p w:rsidR="00B0090F" w:rsidRPr="00C94DCA" w:rsidRDefault="00B0090F" w:rsidP="00B0090F">
      <w:pPr>
        <w:spacing w:after="0" w:line="240" w:lineRule="auto"/>
        <w:jc w:val="both"/>
        <w:rPr>
          <w:rStyle w:val="SubtleReference"/>
          <w:rFonts w:ascii="Arial Narrow" w:hAnsi="Arial Narrow" w:cs="Arial"/>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B0090F" w:rsidRPr="00C94DCA" w:rsidTr="00C94DCA">
        <w:tc>
          <w:tcPr>
            <w:tcW w:w="2972" w:type="dxa"/>
            <w:gridSpan w:val="2"/>
            <w:shd w:val="clear" w:color="auto" w:fill="A6A6A6" w:themeFill="background1" w:themeFillShade="A6"/>
          </w:tcPr>
          <w:p w:rsidR="00B0090F" w:rsidRPr="00C94DCA" w:rsidRDefault="00CA0D08" w:rsidP="00CA0D08">
            <w:pPr>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Course title</w:t>
            </w:r>
          </w:p>
        </w:tc>
        <w:tc>
          <w:tcPr>
            <w:tcW w:w="6237" w:type="dxa"/>
            <w:shd w:val="clear" w:color="auto" w:fill="A6A6A6" w:themeFill="background1" w:themeFillShade="A6"/>
          </w:tcPr>
          <w:p w:rsidR="00B0090F" w:rsidRPr="00E14C5C" w:rsidRDefault="00BF5F9B" w:rsidP="00C94DCA">
            <w:pPr>
              <w:rPr>
                <w:rStyle w:val="SubtleReference"/>
                <w:rFonts w:ascii="Arial Narrow" w:hAnsi="Arial Narrow" w:cs="Arial"/>
                <w:b/>
                <w:color w:val="FF0000"/>
              </w:rPr>
            </w:pPr>
            <w:r>
              <w:rPr>
                <w:rStyle w:val="SubtleReference"/>
                <w:rFonts w:ascii="Arial Narrow" w:hAnsi="Arial Narrow" w:cs="Arial"/>
                <w:b/>
                <w:color w:val="FF0000"/>
              </w:rPr>
              <w:t>G</w:t>
            </w:r>
            <w:r>
              <w:rPr>
                <w:rStyle w:val="SubtleReference"/>
                <w:b/>
                <w:color w:val="FF0000"/>
              </w:rPr>
              <w:t>LOBAL CLIMATE CHANGES</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code</w:t>
            </w:r>
          </w:p>
        </w:tc>
        <w:tc>
          <w:tcPr>
            <w:tcW w:w="6237" w:type="dxa"/>
            <w:shd w:val="clear" w:color="auto" w:fill="F2F2F2" w:themeFill="background1" w:themeFillShade="F2"/>
          </w:tcPr>
          <w:p w:rsidR="00B0090F" w:rsidRPr="00C94DCA" w:rsidRDefault="00B8159C" w:rsidP="00CA0D08">
            <w:pPr>
              <w:rPr>
                <w:rFonts w:ascii="Arial Narrow" w:hAnsi="Arial Narrow" w:cs="Arial"/>
                <w:color w:val="000000" w:themeColor="text1"/>
              </w:rPr>
            </w:pPr>
            <w:r>
              <w:rPr>
                <w:rFonts w:ascii="Arial Narrow" w:hAnsi="Arial Narrow" w:cs="Arial"/>
                <w:color w:val="000000" w:themeColor="text1"/>
              </w:rPr>
              <w:t>J</w:t>
            </w:r>
            <w:r w:rsidR="00E14C5C">
              <w:rPr>
                <w:rFonts w:ascii="Arial Narrow" w:hAnsi="Arial Narrow" w:cs="Arial"/>
                <w:color w:val="000000" w:themeColor="text1"/>
              </w:rPr>
              <w:t>HM</w:t>
            </w:r>
            <w:r w:rsidR="00BF5F9B">
              <w:rPr>
                <w:rFonts w:ascii="Arial Narrow" w:hAnsi="Arial Narrow" w:cs="Arial"/>
                <w:color w:val="000000" w:themeColor="text1"/>
              </w:rPr>
              <w:t>35</w:t>
            </w:r>
            <w:r w:rsidR="00E14C5C">
              <w:rPr>
                <w:rFonts w:ascii="Arial Narrow" w:hAnsi="Arial Narrow" w:cs="Arial"/>
                <w:color w:val="000000" w:themeColor="text1"/>
              </w:rPr>
              <w:t>05</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type</w:t>
            </w:r>
          </w:p>
        </w:tc>
        <w:tc>
          <w:tcPr>
            <w:tcW w:w="6237" w:type="dxa"/>
            <w:shd w:val="clear" w:color="auto" w:fill="F2F2F2" w:themeFill="background1" w:themeFillShade="F2"/>
          </w:tcPr>
          <w:p w:rsidR="00B0090F" w:rsidRPr="00C94DCA" w:rsidRDefault="00647103" w:rsidP="00EE70AA">
            <w:pPr>
              <w:rPr>
                <w:rFonts w:ascii="Arial Narrow" w:hAnsi="Arial Narrow" w:cs="Arial"/>
                <w:color w:val="000000" w:themeColor="text1"/>
              </w:rPr>
            </w:pPr>
            <w:r w:rsidRPr="00647103">
              <w:rPr>
                <w:rFonts w:ascii="Arial Narrow" w:hAnsi="Arial Narrow" w:cs="Arial"/>
                <w:color w:val="FF0000"/>
              </w:rPr>
              <w:t>full attendance/ tutorial</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level</w:t>
            </w:r>
          </w:p>
        </w:tc>
        <w:tc>
          <w:tcPr>
            <w:tcW w:w="6237" w:type="dxa"/>
            <w:shd w:val="clear" w:color="auto" w:fill="F2F2F2" w:themeFill="background1" w:themeFillShade="F2"/>
          </w:tcPr>
          <w:p w:rsidR="00B0090F" w:rsidRPr="00C94DCA" w:rsidRDefault="007C556C" w:rsidP="00EE70AA">
            <w:pPr>
              <w:rPr>
                <w:rFonts w:ascii="Arial Narrow" w:hAnsi="Arial Narrow" w:cs="Arial"/>
                <w:color w:val="000000" w:themeColor="text1"/>
                <w:lang w:val="fr-FR"/>
              </w:rPr>
            </w:pPr>
            <w:r w:rsidRPr="00647103">
              <w:rPr>
                <w:rFonts w:ascii="Arial Narrow" w:hAnsi="Arial Narrow" w:cs="Arial"/>
                <w:color w:val="FF0000"/>
              </w:rPr>
              <w:t>1</w:t>
            </w:r>
            <w:r w:rsidRPr="00647103">
              <w:rPr>
                <w:rFonts w:ascii="Arial Narrow" w:hAnsi="Arial Narrow" w:cs="Arial"/>
                <w:color w:val="FF0000"/>
                <w:vertAlign w:val="superscript"/>
              </w:rPr>
              <w:t>st</w:t>
            </w:r>
            <w:r w:rsidR="00EE70AA" w:rsidRPr="00C94DCA">
              <w:rPr>
                <w:rFonts w:ascii="Arial Narrow" w:hAnsi="Arial Narrow" w:cs="Arial"/>
                <w:color w:val="000000" w:themeColor="text1"/>
                <w:lang w:val="fr-FR"/>
              </w:rPr>
              <w:t xml:space="preserve"> cycle</w:t>
            </w:r>
            <w:r w:rsidR="00B0090F" w:rsidRPr="00C94DCA">
              <w:rPr>
                <w:rFonts w:ascii="Arial Narrow" w:hAnsi="Arial Narrow" w:cs="Arial"/>
                <w:color w:val="000000" w:themeColor="text1"/>
                <w:lang w:val="fr-FR"/>
              </w:rPr>
              <w:t xml:space="preserve"> (</w:t>
            </w:r>
            <w:proofErr w:type="spellStart"/>
            <w:r>
              <w:rPr>
                <w:rFonts w:ascii="Arial Narrow" w:hAnsi="Arial Narrow" w:cs="Arial"/>
                <w:color w:val="FF0000"/>
                <w:lang w:val="fr-FR"/>
              </w:rPr>
              <w:t>bachelor</w:t>
            </w:r>
            <w:r w:rsidR="00EE70AA" w:rsidRPr="00C94DCA">
              <w:rPr>
                <w:rFonts w:ascii="Arial Narrow" w:hAnsi="Arial Narrow" w:cs="Arial"/>
                <w:color w:val="000000" w:themeColor="text1"/>
                <w:lang w:val="fr-FR"/>
              </w:rPr>
              <w:t>’s</w:t>
            </w:r>
            <w:proofErr w:type="spellEnd"/>
            <w:r w:rsidR="00EE70AA" w:rsidRPr="00C94DCA">
              <w:rPr>
                <w:rFonts w:ascii="Arial Narrow" w:hAnsi="Arial Narrow" w:cs="Arial"/>
                <w:color w:val="000000" w:themeColor="text1"/>
                <w:lang w:val="fr-FR"/>
              </w:rPr>
              <w:t xml:space="preserve"> </w:t>
            </w:r>
            <w:proofErr w:type="spellStart"/>
            <w:r w:rsidR="00EE70AA" w:rsidRPr="00C94DCA">
              <w:rPr>
                <w:rFonts w:ascii="Arial Narrow" w:hAnsi="Arial Narrow" w:cs="Arial"/>
                <w:color w:val="000000" w:themeColor="text1"/>
                <w:lang w:val="fr-FR"/>
              </w:rPr>
              <w:t>degree</w:t>
            </w:r>
            <w:proofErr w:type="spellEnd"/>
            <w:r w:rsidR="00B0090F" w:rsidRPr="00C94DCA">
              <w:rPr>
                <w:rFonts w:ascii="Arial Narrow" w:hAnsi="Arial Narrow" w:cs="Arial"/>
                <w:color w:val="000000" w:themeColor="text1"/>
                <w:lang w:val="fr-FR"/>
              </w:rPr>
              <w:t>)</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Year of study, semester</w:t>
            </w:r>
          </w:p>
        </w:tc>
        <w:tc>
          <w:tcPr>
            <w:tcW w:w="6237" w:type="dxa"/>
            <w:shd w:val="clear" w:color="auto" w:fill="F2F2F2" w:themeFill="background1" w:themeFillShade="F2"/>
          </w:tcPr>
          <w:p w:rsidR="00B0090F" w:rsidRPr="00C94DCA" w:rsidRDefault="00296F15" w:rsidP="002B6A6C">
            <w:pPr>
              <w:rPr>
                <w:rFonts w:ascii="Arial Narrow" w:hAnsi="Arial Narrow" w:cs="Arial"/>
                <w:color w:val="000000" w:themeColor="text1"/>
              </w:rPr>
            </w:pPr>
            <w:r>
              <w:rPr>
                <w:rFonts w:ascii="Arial Narrow" w:hAnsi="Arial Narrow" w:cs="Arial"/>
                <w:color w:val="FF0000"/>
              </w:rPr>
              <w:t>2</w:t>
            </w:r>
            <w:r w:rsidRPr="00296F15">
              <w:rPr>
                <w:rFonts w:ascii="Arial Narrow" w:hAnsi="Arial Narrow" w:cs="Arial"/>
                <w:color w:val="FF0000"/>
                <w:vertAlign w:val="superscript"/>
              </w:rPr>
              <w:t>nd</w:t>
            </w:r>
            <w:r>
              <w:rPr>
                <w:rFonts w:ascii="Arial Narrow" w:hAnsi="Arial Narrow" w:cs="Arial"/>
                <w:color w:val="FF0000"/>
              </w:rPr>
              <w:t xml:space="preserve"> </w:t>
            </w:r>
            <w:r w:rsidR="002B6A6C" w:rsidRPr="00647103">
              <w:rPr>
                <w:rFonts w:ascii="Arial Narrow" w:hAnsi="Arial Narrow" w:cs="Arial"/>
                <w:color w:val="FF0000"/>
              </w:rPr>
              <w:t xml:space="preserve"> </w:t>
            </w:r>
            <w:r w:rsidR="002B6A6C" w:rsidRPr="00C94DCA">
              <w:rPr>
                <w:rFonts w:ascii="Arial Narrow" w:hAnsi="Arial Narrow" w:cs="Arial"/>
                <w:color w:val="000000" w:themeColor="text1"/>
              </w:rPr>
              <w:t>year of study</w:t>
            </w:r>
            <w:r w:rsidR="00B0090F" w:rsidRPr="00C94DCA">
              <w:rPr>
                <w:rFonts w:ascii="Arial Narrow" w:hAnsi="Arial Narrow" w:cs="Arial"/>
                <w:color w:val="000000" w:themeColor="text1"/>
              </w:rPr>
              <w:t>,</w:t>
            </w:r>
            <w:r w:rsidR="00B0090F" w:rsidRPr="00647103">
              <w:rPr>
                <w:rFonts w:ascii="Arial Narrow" w:hAnsi="Arial Narrow" w:cs="Arial"/>
                <w:color w:val="FF0000"/>
              </w:rPr>
              <w:t xml:space="preserve"> </w:t>
            </w:r>
            <w:r>
              <w:rPr>
                <w:rFonts w:ascii="Arial Narrow" w:hAnsi="Arial Narrow" w:cs="Arial"/>
                <w:color w:val="FF0000"/>
              </w:rPr>
              <w:t>2</w:t>
            </w:r>
            <w:r w:rsidRPr="00296F15">
              <w:rPr>
                <w:rFonts w:ascii="Arial Narrow" w:hAnsi="Arial Narrow" w:cs="Arial"/>
                <w:color w:val="FF0000"/>
                <w:vertAlign w:val="superscript"/>
              </w:rPr>
              <w:t>nd</w:t>
            </w:r>
            <w:r>
              <w:rPr>
                <w:rFonts w:ascii="Arial Narrow" w:hAnsi="Arial Narrow" w:cs="Arial"/>
                <w:color w:val="FF0000"/>
              </w:rPr>
              <w:t xml:space="preserve"> </w:t>
            </w:r>
            <w:r w:rsidR="002B6A6C" w:rsidRPr="00647103">
              <w:rPr>
                <w:rFonts w:ascii="Arial Narrow" w:hAnsi="Arial Narrow" w:cs="Arial"/>
                <w:color w:val="FF0000"/>
              </w:rPr>
              <w:t xml:space="preserve"> </w:t>
            </w:r>
            <w:r w:rsidR="002B6A6C" w:rsidRPr="00C94DCA">
              <w:rPr>
                <w:rFonts w:ascii="Arial Narrow" w:hAnsi="Arial Narrow" w:cs="Arial"/>
                <w:color w:val="000000" w:themeColor="text1"/>
              </w:rPr>
              <w:t>semester</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Number of </w:t>
            </w:r>
            <w:r w:rsidR="00B0090F" w:rsidRPr="00C94DCA">
              <w:rPr>
                <w:rStyle w:val="SubtleReference"/>
                <w:rFonts w:ascii="Arial Narrow" w:hAnsi="Arial Narrow" w:cs="Arial"/>
                <w:color w:val="000000" w:themeColor="text1"/>
              </w:rPr>
              <w:t>ECTS</w:t>
            </w:r>
            <w:r w:rsidRPr="00C94DCA">
              <w:rPr>
                <w:rStyle w:val="SubtleReference"/>
                <w:rFonts w:ascii="Arial Narrow" w:hAnsi="Arial Narrow" w:cs="Arial"/>
                <w:color w:val="000000" w:themeColor="text1"/>
              </w:rPr>
              <w:t xml:space="preserve"> credits</w:t>
            </w:r>
          </w:p>
        </w:tc>
        <w:tc>
          <w:tcPr>
            <w:tcW w:w="6237" w:type="dxa"/>
            <w:shd w:val="clear" w:color="auto" w:fill="F2F2F2" w:themeFill="background1" w:themeFillShade="F2"/>
          </w:tcPr>
          <w:p w:rsidR="00B0090F" w:rsidRPr="00C94DCA" w:rsidRDefault="00BF5F9B" w:rsidP="00CA0D08">
            <w:pPr>
              <w:rPr>
                <w:rFonts w:ascii="Arial Narrow" w:hAnsi="Arial Narrow" w:cs="Arial"/>
                <w:color w:val="000000" w:themeColor="text1"/>
              </w:rPr>
            </w:pPr>
            <w:r>
              <w:rPr>
                <w:rFonts w:ascii="Arial Narrow" w:hAnsi="Arial Narrow" w:cs="Arial"/>
                <w:color w:val="000000" w:themeColor="text1"/>
              </w:rPr>
              <w:t>5</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Number of hours per week</w:t>
            </w:r>
          </w:p>
        </w:tc>
        <w:tc>
          <w:tcPr>
            <w:tcW w:w="6237" w:type="dxa"/>
            <w:shd w:val="clear" w:color="auto" w:fill="F2F2F2" w:themeFill="background1" w:themeFillShade="F2"/>
          </w:tcPr>
          <w:p w:rsidR="00B0090F" w:rsidRPr="00C94DCA" w:rsidRDefault="00B0090F" w:rsidP="00EE70AA">
            <w:pPr>
              <w:rPr>
                <w:rFonts w:ascii="Arial Narrow" w:hAnsi="Arial Narrow" w:cs="Arial"/>
                <w:color w:val="000000" w:themeColor="text1"/>
              </w:rPr>
            </w:pPr>
            <w:r w:rsidRPr="00647103">
              <w:rPr>
                <w:rFonts w:ascii="Arial Narrow" w:hAnsi="Arial Narrow" w:cs="Arial"/>
                <w:color w:val="FF0000"/>
              </w:rPr>
              <w:t>4</w:t>
            </w:r>
            <w:r w:rsidRPr="00C94DCA">
              <w:rPr>
                <w:rFonts w:ascii="Arial Narrow" w:hAnsi="Arial Narrow" w:cs="Arial"/>
                <w:color w:val="000000" w:themeColor="text1"/>
              </w:rPr>
              <w:t xml:space="preserve"> (</w:t>
            </w:r>
            <w:r w:rsidRPr="00647103">
              <w:rPr>
                <w:rFonts w:ascii="Arial Narrow" w:hAnsi="Arial Narrow" w:cs="Arial"/>
                <w:color w:val="FF0000"/>
              </w:rPr>
              <w:t>2</w:t>
            </w:r>
            <w:r w:rsidRPr="00C94DCA">
              <w:rPr>
                <w:rFonts w:ascii="Arial Narrow" w:hAnsi="Arial Narrow" w:cs="Arial"/>
                <w:color w:val="000000" w:themeColor="text1"/>
              </w:rPr>
              <w:t xml:space="preserve"> </w:t>
            </w:r>
            <w:r w:rsidR="00EE70AA" w:rsidRPr="00C94DCA">
              <w:rPr>
                <w:rFonts w:ascii="Arial Narrow" w:hAnsi="Arial Narrow" w:cs="Arial"/>
                <w:color w:val="000000" w:themeColor="text1"/>
              </w:rPr>
              <w:t>lecture hours</w:t>
            </w:r>
            <w:r w:rsidRPr="00C94DCA">
              <w:rPr>
                <w:rFonts w:ascii="Arial Narrow" w:hAnsi="Arial Narrow" w:cs="Arial"/>
                <w:color w:val="000000" w:themeColor="text1"/>
              </w:rPr>
              <w:t xml:space="preserve"> + </w:t>
            </w:r>
            <w:r w:rsidRPr="00647103">
              <w:rPr>
                <w:rFonts w:ascii="Arial Narrow" w:hAnsi="Arial Narrow" w:cs="Arial"/>
                <w:color w:val="FF0000"/>
              </w:rPr>
              <w:t>2</w:t>
            </w:r>
            <w:r w:rsidRPr="00C94DCA">
              <w:rPr>
                <w:rFonts w:ascii="Arial Narrow" w:hAnsi="Arial Narrow" w:cs="Arial"/>
                <w:color w:val="000000" w:themeColor="text1"/>
              </w:rPr>
              <w:t xml:space="preserve"> seminar</w:t>
            </w:r>
            <w:r w:rsidR="00EE70AA" w:rsidRPr="00C94DCA">
              <w:rPr>
                <w:rFonts w:ascii="Arial Narrow" w:hAnsi="Arial Narrow" w:cs="Arial"/>
                <w:color w:val="000000" w:themeColor="text1"/>
              </w:rPr>
              <w:t xml:space="preserve"> hours</w:t>
            </w:r>
            <w:r w:rsidRPr="00C94DCA">
              <w:rPr>
                <w:rFonts w:ascii="Arial Narrow" w:hAnsi="Arial Narrow" w:cs="Arial"/>
                <w:color w:val="000000" w:themeColor="text1"/>
              </w:rPr>
              <w:t>)</w:t>
            </w:r>
          </w:p>
        </w:tc>
      </w:tr>
      <w:tr w:rsidR="00B0090F" w:rsidRPr="00C94DCA" w:rsidTr="00C94DCA">
        <w:tc>
          <w:tcPr>
            <w:tcW w:w="2972" w:type="dxa"/>
            <w:gridSpan w:val="2"/>
            <w:shd w:val="clear" w:color="auto" w:fill="F2F2F2" w:themeFill="background1" w:themeFillShade="F2"/>
          </w:tcPr>
          <w:p w:rsidR="00B0090F" w:rsidRPr="00C94DCA" w:rsidRDefault="002B6A6C" w:rsidP="00696887">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Name of </w:t>
            </w:r>
            <w:r w:rsidR="00696887" w:rsidRPr="00C94DCA">
              <w:rPr>
                <w:rStyle w:val="SubtleReference"/>
                <w:rFonts w:ascii="Arial Narrow" w:hAnsi="Arial Narrow" w:cs="Arial"/>
                <w:color w:val="000000" w:themeColor="text1"/>
              </w:rPr>
              <w:t>lecture</w:t>
            </w:r>
            <w:r w:rsidRPr="00C94DCA">
              <w:rPr>
                <w:rStyle w:val="SubtleReference"/>
                <w:rFonts w:ascii="Arial Narrow" w:hAnsi="Arial Narrow" w:cs="Arial"/>
                <w:color w:val="000000" w:themeColor="text1"/>
              </w:rPr>
              <w:t xml:space="preserve"> holder</w:t>
            </w:r>
          </w:p>
        </w:tc>
        <w:tc>
          <w:tcPr>
            <w:tcW w:w="6237" w:type="dxa"/>
            <w:shd w:val="clear" w:color="auto" w:fill="F2F2F2" w:themeFill="background1" w:themeFillShade="F2"/>
          </w:tcPr>
          <w:p w:rsidR="00B0090F" w:rsidRPr="00C94DCA" w:rsidRDefault="0061381D" w:rsidP="00C94DCA">
            <w:pPr>
              <w:rPr>
                <w:rFonts w:ascii="Arial Narrow" w:hAnsi="Arial Narrow" w:cs="Arial"/>
                <w:color w:val="000000" w:themeColor="text1"/>
                <w:lang w:val="fr-FR"/>
              </w:rPr>
            </w:pPr>
            <w:r>
              <w:rPr>
                <w:rFonts w:ascii="Arial Narrow" w:hAnsi="Arial Narrow" w:cs="Arial"/>
                <w:color w:val="000000" w:themeColor="text1"/>
                <w:lang w:val="fr-FR"/>
              </w:rPr>
              <w:t xml:space="preserve">Associate Professor </w:t>
            </w:r>
            <w:r w:rsidR="00296F15">
              <w:rPr>
                <w:rFonts w:ascii="Arial Narrow" w:hAnsi="Arial Narrow" w:cs="Arial"/>
                <w:color w:val="000000" w:themeColor="text1"/>
                <w:lang w:val="fr-FR"/>
              </w:rPr>
              <w:t>Lucian SFICA</w:t>
            </w:r>
          </w:p>
        </w:tc>
      </w:tr>
      <w:tr w:rsidR="0061381D" w:rsidRPr="00C94DCA" w:rsidTr="00C94DCA">
        <w:tc>
          <w:tcPr>
            <w:tcW w:w="2972" w:type="dxa"/>
            <w:gridSpan w:val="2"/>
            <w:shd w:val="clear" w:color="auto" w:fill="F2F2F2" w:themeFill="background1" w:themeFillShade="F2"/>
          </w:tcPr>
          <w:p w:rsidR="0061381D" w:rsidRPr="00C94DCA" w:rsidRDefault="0061381D"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Name of seminar holder</w:t>
            </w:r>
          </w:p>
        </w:tc>
        <w:tc>
          <w:tcPr>
            <w:tcW w:w="6237" w:type="dxa"/>
            <w:shd w:val="clear" w:color="auto" w:fill="F2F2F2" w:themeFill="background1" w:themeFillShade="F2"/>
          </w:tcPr>
          <w:p w:rsidR="0061381D" w:rsidRPr="00C94DCA" w:rsidRDefault="0061381D" w:rsidP="00B02A19">
            <w:pPr>
              <w:rPr>
                <w:rFonts w:ascii="Arial Narrow" w:hAnsi="Arial Narrow" w:cs="Arial"/>
                <w:color w:val="000000" w:themeColor="text1"/>
                <w:lang w:val="fr-FR"/>
              </w:rPr>
            </w:pPr>
            <w:r>
              <w:rPr>
                <w:rFonts w:ascii="Arial Narrow" w:hAnsi="Arial Narrow" w:cs="Arial"/>
                <w:color w:val="000000" w:themeColor="text1"/>
                <w:lang w:val="fr-FR"/>
              </w:rPr>
              <w:t xml:space="preserve">Associate Professor </w:t>
            </w:r>
            <w:r w:rsidR="00296F15">
              <w:rPr>
                <w:rFonts w:ascii="Arial Narrow" w:hAnsi="Arial Narrow" w:cs="Arial"/>
                <w:color w:val="000000" w:themeColor="text1"/>
                <w:lang w:val="fr-FR"/>
              </w:rPr>
              <w:t>Lucian SFICA</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Prerequisites</w:t>
            </w:r>
          </w:p>
        </w:tc>
        <w:tc>
          <w:tcPr>
            <w:tcW w:w="6237" w:type="dxa"/>
            <w:shd w:val="clear" w:color="auto" w:fill="F2F2F2" w:themeFill="background1" w:themeFillShade="F2"/>
          </w:tcPr>
          <w:p w:rsidR="00B0090F" w:rsidRPr="00C94DCA" w:rsidRDefault="00EE70AA" w:rsidP="00814805">
            <w:pPr>
              <w:rPr>
                <w:rFonts w:ascii="Arial Narrow" w:hAnsi="Arial Narrow" w:cs="Arial"/>
                <w:color w:val="000000" w:themeColor="text1"/>
              </w:rPr>
            </w:pPr>
            <w:r w:rsidRPr="00647103">
              <w:rPr>
                <w:rFonts w:ascii="Arial Narrow" w:hAnsi="Arial Narrow" w:cs="Arial"/>
                <w:color w:val="FF0000"/>
              </w:rPr>
              <w:t xml:space="preserve">Advanced level of </w:t>
            </w:r>
            <w:r w:rsidR="00814805" w:rsidRPr="00647103">
              <w:rPr>
                <w:rFonts w:ascii="Arial Narrow" w:hAnsi="Arial Narrow" w:cs="Arial"/>
                <w:color w:val="FF0000"/>
              </w:rPr>
              <w:t xml:space="preserve">English </w:t>
            </w: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A</w:t>
            </w:r>
          </w:p>
        </w:tc>
        <w:tc>
          <w:tcPr>
            <w:tcW w:w="8647" w:type="dxa"/>
            <w:gridSpan w:val="2"/>
            <w:shd w:val="clear" w:color="auto" w:fill="A6A6A6" w:themeFill="background1" w:themeFillShade="A6"/>
          </w:tcPr>
          <w:p w:rsidR="00B0090F" w:rsidRPr="00C94DCA" w:rsidRDefault="00814805" w:rsidP="00CA0D08">
            <w:pPr>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General and course-specific competences</w:t>
            </w:r>
          </w:p>
        </w:tc>
      </w:tr>
      <w:tr w:rsidR="00B0090F" w:rsidRPr="00C94DCA" w:rsidTr="00C94DCA">
        <w:tc>
          <w:tcPr>
            <w:tcW w:w="562" w:type="dxa"/>
            <w:shd w:val="clear" w:color="auto" w:fill="F2F2F2" w:themeFill="background1" w:themeFillShade="F2"/>
          </w:tcPr>
          <w:p w:rsidR="00B0090F" w:rsidRPr="00C94DCA" w:rsidRDefault="00B0090F" w:rsidP="00CA0D08">
            <w:pPr>
              <w:jc w:val="both"/>
              <w:rPr>
                <w:rFonts w:ascii="Arial Narrow" w:hAnsi="Arial Narrow" w:cs="Arial"/>
                <w:b/>
                <w:lang w:val="ro-RO"/>
              </w:rPr>
            </w:pPr>
          </w:p>
        </w:tc>
        <w:tc>
          <w:tcPr>
            <w:tcW w:w="8647" w:type="dxa"/>
            <w:gridSpan w:val="2"/>
            <w:shd w:val="clear" w:color="auto" w:fill="F2F2F2" w:themeFill="background1" w:themeFillShade="F2"/>
          </w:tcPr>
          <w:p w:rsidR="00B0090F" w:rsidRPr="00C94DCA" w:rsidRDefault="00814805" w:rsidP="00CA0D08">
            <w:pPr>
              <w:jc w:val="both"/>
              <w:rPr>
                <w:rFonts w:ascii="Arial Narrow" w:hAnsi="Arial Narrow" w:cs="Arial"/>
                <w:lang w:val="ro-RO"/>
              </w:rPr>
            </w:pPr>
            <w:r w:rsidRPr="00C94DCA">
              <w:rPr>
                <w:rFonts w:ascii="Arial Narrow" w:hAnsi="Arial Narrow" w:cs="Arial"/>
                <w:b/>
                <w:lang w:val="ro-RO"/>
              </w:rPr>
              <w:t>General competences</w:t>
            </w:r>
            <w:r w:rsidR="00B0090F" w:rsidRPr="00C94DCA">
              <w:rPr>
                <w:rFonts w:ascii="Arial Narrow" w:hAnsi="Arial Narrow" w:cs="Arial"/>
                <w:lang w:val="ro-RO"/>
              </w:rPr>
              <w:t>:</w:t>
            </w:r>
          </w:p>
          <w:p w:rsidR="00B0090F" w:rsidRPr="007C556C" w:rsidRDefault="007C556C" w:rsidP="00C94DCA">
            <w:pPr>
              <w:pStyle w:val="ListParagraph"/>
              <w:numPr>
                <w:ilvl w:val="0"/>
                <w:numId w:val="5"/>
              </w:numPr>
              <w:spacing w:line="240" w:lineRule="auto"/>
              <w:ind w:left="325"/>
              <w:jc w:val="both"/>
              <w:rPr>
                <w:rFonts w:ascii="Arial Narrow" w:hAnsi="Arial Narrow" w:cs="Arial"/>
                <w:lang w:val="fr-FR"/>
              </w:rPr>
            </w:pPr>
            <w:r w:rsidRPr="007C556C">
              <w:rPr>
                <w:rFonts w:ascii="Arial" w:hAnsi="Arial" w:cs="Arial"/>
                <w:sz w:val="18"/>
                <w:szCs w:val="18"/>
              </w:rPr>
              <w:t xml:space="preserve">Acquiring the adequate professional and transversal competencies, according to the specific requirements of the subject and the qualifications listed in the National Index of Higher Education Qualifications (RNCIS) for </w:t>
            </w:r>
            <w:proofErr w:type="spellStart"/>
            <w:r w:rsidR="00E14C5C">
              <w:rPr>
                <w:rFonts w:ascii="Arial" w:hAnsi="Arial" w:cs="Arial"/>
                <w:sz w:val="18"/>
                <w:szCs w:val="18"/>
              </w:rPr>
              <w:t>Hidrology-Meteororology</w:t>
            </w:r>
            <w:proofErr w:type="spellEnd"/>
            <w:r w:rsidR="00E14C5C">
              <w:rPr>
                <w:rFonts w:ascii="Arial" w:hAnsi="Arial" w:cs="Arial"/>
                <w:sz w:val="18"/>
                <w:szCs w:val="18"/>
              </w:rPr>
              <w:t xml:space="preserve"> specialization</w:t>
            </w:r>
          </w:p>
          <w:p w:rsidR="00B0090F" w:rsidRPr="00C94DCA" w:rsidRDefault="00814805" w:rsidP="00CA0D08">
            <w:pPr>
              <w:ind w:left="41"/>
              <w:jc w:val="both"/>
              <w:rPr>
                <w:rFonts w:ascii="Arial Narrow" w:hAnsi="Arial Narrow" w:cs="Arial"/>
                <w:lang w:val="ro-RO"/>
              </w:rPr>
            </w:pPr>
            <w:r w:rsidRPr="00C94DCA">
              <w:rPr>
                <w:rFonts w:ascii="Arial Narrow" w:hAnsi="Arial Narrow" w:cs="Arial"/>
                <w:b/>
                <w:lang w:val="ro-RO"/>
              </w:rPr>
              <w:t>Course-specific competences</w:t>
            </w:r>
            <w:r w:rsidR="00B0090F" w:rsidRPr="00C94DCA">
              <w:rPr>
                <w:rFonts w:ascii="Arial Narrow" w:hAnsi="Arial Narrow" w:cs="Arial"/>
                <w:lang w:val="ro-RO"/>
              </w:rPr>
              <w:t>:</w:t>
            </w:r>
          </w:p>
          <w:p w:rsidR="00C94DCA" w:rsidRPr="00BF5F9B" w:rsidRDefault="00BF5F9B" w:rsidP="00071C0E">
            <w:pPr>
              <w:pStyle w:val="ListParagraph"/>
              <w:numPr>
                <w:ilvl w:val="0"/>
                <w:numId w:val="6"/>
              </w:numPr>
              <w:spacing w:line="240" w:lineRule="auto"/>
              <w:ind w:left="325"/>
              <w:jc w:val="both"/>
              <w:rPr>
                <w:rFonts w:ascii="Arial Narrow" w:hAnsi="Arial Narrow" w:cs="Arial"/>
                <w:lang w:val="ro-RO"/>
              </w:rPr>
            </w:pPr>
            <w:r>
              <w:rPr>
                <w:rFonts w:ascii="Arial" w:hAnsi="Arial" w:cs="Arial"/>
                <w:noProof/>
                <w:sz w:val="18"/>
                <w:szCs w:val="18"/>
              </w:rPr>
              <w:t>Understand the mechanisms that change climate changes into global changes</w:t>
            </w:r>
          </w:p>
          <w:p w:rsidR="00BF5F9B" w:rsidRPr="00BF5F9B" w:rsidRDefault="00BF5F9B" w:rsidP="00BF5F9B">
            <w:pPr>
              <w:pStyle w:val="ListParagraph"/>
              <w:numPr>
                <w:ilvl w:val="0"/>
                <w:numId w:val="6"/>
              </w:numPr>
              <w:spacing w:line="240" w:lineRule="auto"/>
              <w:ind w:left="321"/>
              <w:jc w:val="both"/>
              <w:rPr>
                <w:rFonts w:ascii="Arial Narrow" w:hAnsi="Arial Narrow" w:cs="Arial"/>
                <w:lang w:val="ro-RO"/>
              </w:rPr>
            </w:pPr>
            <w:r w:rsidRPr="00BF5F9B">
              <w:rPr>
                <w:rFonts w:ascii="Arial Narrow" w:hAnsi="Arial Narrow" w:cs="Arial"/>
                <w:lang w:val="ro-RO"/>
              </w:rPr>
              <w:t>Explain the changes at the level of the active surface, able to produce detectable changes of different elements, phenomena and climat</w:t>
            </w:r>
            <w:r>
              <w:rPr>
                <w:rFonts w:ascii="Arial Narrow" w:hAnsi="Arial Narrow" w:cs="Arial"/>
                <w:lang w:val="ro-RO"/>
              </w:rPr>
              <w:t>e</w:t>
            </w:r>
            <w:r w:rsidRPr="00BF5F9B">
              <w:rPr>
                <w:rFonts w:ascii="Arial Narrow" w:hAnsi="Arial Narrow" w:cs="Arial"/>
                <w:lang w:val="ro-RO"/>
              </w:rPr>
              <w:t xml:space="preserve"> processes at different scales.</w:t>
            </w:r>
          </w:p>
          <w:p w:rsidR="00E14C5C" w:rsidRPr="00C94DCA" w:rsidRDefault="00BF5F9B" w:rsidP="00BF5F9B">
            <w:pPr>
              <w:pStyle w:val="ListParagraph"/>
              <w:numPr>
                <w:ilvl w:val="0"/>
                <w:numId w:val="6"/>
              </w:numPr>
              <w:spacing w:line="240" w:lineRule="auto"/>
              <w:ind w:left="321"/>
              <w:jc w:val="both"/>
              <w:rPr>
                <w:rFonts w:ascii="Arial Narrow" w:hAnsi="Arial Narrow" w:cs="Arial"/>
                <w:lang w:val="ro-RO"/>
              </w:rPr>
            </w:pPr>
            <w:r w:rsidRPr="00BF5F9B">
              <w:rPr>
                <w:rFonts w:ascii="Arial Narrow" w:hAnsi="Arial Narrow" w:cs="Arial"/>
                <w:lang w:val="ro-RO"/>
              </w:rPr>
              <w:t>Analy</w:t>
            </w:r>
            <w:r>
              <w:rPr>
                <w:rFonts w:ascii="Arial Narrow" w:hAnsi="Arial Narrow" w:cs="Arial"/>
                <w:lang w:val="ro-RO"/>
              </w:rPr>
              <w:t>se</w:t>
            </w:r>
            <w:r w:rsidRPr="00BF5F9B">
              <w:rPr>
                <w:rFonts w:ascii="Arial Narrow" w:hAnsi="Arial Narrow" w:cs="Arial"/>
                <w:lang w:val="ro-RO"/>
              </w:rPr>
              <w:t xml:space="preserve"> the ways in which the change of the physico-chemical composition of the atmosphere produces changes in the reception and transfer of solar energy</w:t>
            </w:r>
          </w:p>
        </w:tc>
      </w:tr>
      <w:tr w:rsidR="00B0090F" w:rsidRPr="00C94DCA" w:rsidTr="00C94DCA">
        <w:tc>
          <w:tcPr>
            <w:tcW w:w="562" w:type="dxa"/>
            <w:shd w:val="clear" w:color="auto" w:fill="A6A6A6" w:themeFill="background1" w:themeFillShade="A6"/>
          </w:tcPr>
          <w:p w:rsidR="00B0090F" w:rsidRPr="00C94DCA" w:rsidRDefault="00B0090F" w:rsidP="00CA0D08">
            <w:pPr>
              <w:jc w:val="both"/>
              <w:rPr>
                <w:rFonts w:ascii="Arial Narrow" w:hAnsi="Arial Narrow" w:cs="Arial"/>
                <w:color w:val="FFFFFF" w:themeColor="background1"/>
                <w:lang w:val="ro-RO"/>
              </w:rPr>
            </w:pPr>
            <w:r w:rsidRPr="00C94DCA">
              <w:rPr>
                <w:rFonts w:ascii="Arial Narrow" w:hAnsi="Arial Narrow" w:cs="Arial"/>
                <w:color w:val="FFFFFF" w:themeColor="background1"/>
                <w:lang w:val="ro-RO"/>
              </w:rPr>
              <w:t>B</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Learning outcomes</w:t>
            </w:r>
          </w:p>
        </w:tc>
      </w:tr>
      <w:tr w:rsidR="00B0090F" w:rsidRPr="00C94DCA" w:rsidTr="00C94DCA">
        <w:tc>
          <w:tcPr>
            <w:tcW w:w="562" w:type="dxa"/>
            <w:shd w:val="clear" w:color="auto" w:fill="F2F2F2" w:themeFill="background1" w:themeFillShade="F2"/>
          </w:tcPr>
          <w:p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BF5F9B" w:rsidRPr="00BF5F9B" w:rsidRDefault="00BF5F9B" w:rsidP="00BF5F9B">
            <w:pPr>
              <w:pStyle w:val="ListParagraph"/>
              <w:numPr>
                <w:ilvl w:val="0"/>
                <w:numId w:val="1"/>
              </w:numPr>
              <w:spacing w:line="240" w:lineRule="auto"/>
              <w:ind w:left="321"/>
              <w:jc w:val="both"/>
              <w:rPr>
                <w:rFonts w:ascii="Arial Narrow" w:hAnsi="Arial Narrow" w:cs="Arial"/>
                <w:lang w:val="ro-RO"/>
              </w:rPr>
            </w:pPr>
            <w:r w:rsidRPr="00BF5F9B">
              <w:rPr>
                <w:rFonts w:ascii="Arial Narrow" w:hAnsi="Arial Narrow" w:cs="Arial"/>
                <w:lang w:val="ro-RO"/>
              </w:rPr>
              <w:t>Assess the impact that climate change can have on human society</w:t>
            </w:r>
          </w:p>
          <w:p w:rsidR="00BF5F9B" w:rsidRPr="00BF5F9B" w:rsidRDefault="00BF5F9B" w:rsidP="00BF5F9B">
            <w:pPr>
              <w:pStyle w:val="ListParagraph"/>
              <w:numPr>
                <w:ilvl w:val="0"/>
                <w:numId w:val="1"/>
              </w:numPr>
              <w:spacing w:line="240" w:lineRule="auto"/>
              <w:ind w:left="321"/>
              <w:jc w:val="both"/>
              <w:rPr>
                <w:rFonts w:ascii="Arial Narrow" w:hAnsi="Arial Narrow" w:cs="Arial"/>
                <w:lang w:val="ro-RO"/>
              </w:rPr>
            </w:pPr>
            <w:r w:rsidRPr="00BF5F9B">
              <w:rPr>
                <w:rFonts w:ascii="Arial Narrow" w:hAnsi="Arial Narrow" w:cs="Arial"/>
                <w:lang w:val="ro-RO"/>
              </w:rPr>
              <w:t>Objectively identify ways in which human society can adapt to climate change</w:t>
            </w:r>
          </w:p>
          <w:p w:rsidR="00C8093F" w:rsidRPr="00C94DCA" w:rsidRDefault="00BF5F9B" w:rsidP="00BF5F9B">
            <w:pPr>
              <w:pStyle w:val="ListParagraph"/>
              <w:numPr>
                <w:ilvl w:val="0"/>
                <w:numId w:val="1"/>
              </w:numPr>
              <w:spacing w:line="240" w:lineRule="auto"/>
              <w:ind w:left="321"/>
              <w:jc w:val="both"/>
              <w:rPr>
                <w:rFonts w:ascii="Arial Narrow" w:hAnsi="Arial Narrow" w:cs="Arial"/>
                <w:lang w:val="ro-RO"/>
              </w:rPr>
            </w:pPr>
            <w:r>
              <w:rPr>
                <w:rFonts w:ascii="Arial Narrow" w:hAnsi="Arial Narrow" w:cs="Arial"/>
                <w:lang w:val="ro-RO"/>
              </w:rPr>
              <w:t>Imagine</w:t>
            </w:r>
            <w:r w:rsidRPr="00BF5F9B">
              <w:rPr>
                <w:rFonts w:ascii="Arial Narrow" w:hAnsi="Arial Narrow" w:cs="Arial"/>
                <w:lang w:val="ro-RO"/>
              </w:rPr>
              <w:t xml:space="preserve"> a solution to mitigate the possible impact that man can have on the climate</w:t>
            </w: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C</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Lecture content</w:t>
            </w:r>
          </w:p>
        </w:tc>
      </w:tr>
      <w:tr w:rsidR="00330113" w:rsidRPr="00C94DCA" w:rsidTr="00FF6A4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vAlign w:val="center"/>
          </w:tcPr>
          <w:p w:rsidR="00BF5F9B" w:rsidRPr="00BF5F9B" w:rsidRDefault="00BF5F9B" w:rsidP="00BF5F9B">
            <w:pPr>
              <w:rPr>
                <w:rFonts w:ascii="Arial" w:hAnsi="Arial" w:cs="Arial"/>
                <w:sz w:val="18"/>
                <w:szCs w:val="18"/>
              </w:rPr>
            </w:pPr>
            <w:r w:rsidRPr="00BF5F9B">
              <w:rPr>
                <w:rFonts w:ascii="Arial" w:hAnsi="Arial" w:cs="Arial"/>
                <w:sz w:val="18"/>
                <w:szCs w:val="18"/>
              </w:rPr>
              <w:t xml:space="preserve">The primordial importance that the climate had and has in the development of the </w:t>
            </w:r>
            <w:proofErr w:type="spellStart"/>
            <w:r w:rsidRPr="00BF5F9B">
              <w:rPr>
                <w:rFonts w:ascii="Arial" w:hAnsi="Arial" w:cs="Arial"/>
                <w:sz w:val="18"/>
                <w:szCs w:val="18"/>
              </w:rPr>
              <w:t>geosociosystem</w:t>
            </w:r>
            <w:proofErr w:type="spellEnd"/>
            <w:r w:rsidRPr="00BF5F9B">
              <w:rPr>
                <w:rFonts w:ascii="Arial" w:hAnsi="Arial" w:cs="Arial"/>
                <w:sz w:val="18"/>
                <w:szCs w:val="18"/>
              </w:rPr>
              <w:t xml:space="preserve">. </w:t>
            </w:r>
          </w:p>
          <w:p w:rsidR="003F1473" w:rsidRDefault="00BF5F9B" w:rsidP="00BF5F9B">
            <w:pPr>
              <w:rPr>
                <w:rFonts w:ascii="Arial" w:hAnsi="Arial" w:cs="Arial"/>
                <w:sz w:val="18"/>
                <w:szCs w:val="18"/>
              </w:rPr>
            </w:pPr>
            <w:proofErr w:type="spellStart"/>
            <w:r w:rsidRPr="00BF5F9B">
              <w:rPr>
                <w:rFonts w:ascii="Arial" w:hAnsi="Arial" w:cs="Arial"/>
                <w:sz w:val="18"/>
                <w:szCs w:val="18"/>
              </w:rPr>
              <w:t>Paleoclimatic</w:t>
            </w:r>
            <w:proofErr w:type="spellEnd"/>
            <w:r w:rsidRPr="00BF5F9B">
              <w:rPr>
                <w:rFonts w:ascii="Arial" w:hAnsi="Arial" w:cs="Arial"/>
                <w:sz w:val="18"/>
                <w:szCs w:val="18"/>
              </w:rPr>
              <w:t xml:space="preserve"> evolution in </w:t>
            </w:r>
            <w:proofErr w:type="spellStart"/>
            <w:r w:rsidRPr="00BF5F9B">
              <w:rPr>
                <w:rFonts w:ascii="Arial" w:hAnsi="Arial" w:cs="Arial"/>
                <w:sz w:val="18"/>
                <w:szCs w:val="18"/>
              </w:rPr>
              <w:t>Paleozoic</w:t>
            </w:r>
            <w:proofErr w:type="spellEnd"/>
            <w:r w:rsidRPr="00BF5F9B">
              <w:rPr>
                <w:rFonts w:ascii="Arial" w:hAnsi="Arial" w:cs="Arial"/>
                <w:sz w:val="18"/>
                <w:szCs w:val="18"/>
              </w:rPr>
              <w:t xml:space="preserve"> and Mesozoic </w:t>
            </w:r>
          </w:p>
          <w:p w:rsidR="003F1473" w:rsidRPr="00BF5F9B" w:rsidRDefault="00BF5F9B" w:rsidP="003F1473">
            <w:pPr>
              <w:rPr>
                <w:rFonts w:ascii="Arial" w:hAnsi="Arial" w:cs="Arial"/>
                <w:sz w:val="18"/>
                <w:szCs w:val="18"/>
              </w:rPr>
            </w:pPr>
            <w:r w:rsidRPr="00BF5F9B">
              <w:rPr>
                <w:rFonts w:ascii="Arial" w:hAnsi="Arial" w:cs="Arial"/>
                <w:sz w:val="18"/>
                <w:szCs w:val="18"/>
              </w:rPr>
              <w:t xml:space="preserve">Paleoclimatic evolution in Neozoic </w:t>
            </w:r>
          </w:p>
          <w:p w:rsidR="003F1473" w:rsidRDefault="00BF5F9B" w:rsidP="00BF5F9B">
            <w:pPr>
              <w:rPr>
                <w:rFonts w:ascii="Arial" w:hAnsi="Arial" w:cs="Arial"/>
                <w:sz w:val="18"/>
                <w:szCs w:val="18"/>
              </w:rPr>
            </w:pPr>
            <w:r w:rsidRPr="00BF5F9B">
              <w:rPr>
                <w:rFonts w:ascii="Arial" w:hAnsi="Arial" w:cs="Arial"/>
                <w:sz w:val="18"/>
                <w:szCs w:val="18"/>
              </w:rPr>
              <w:t xml:space="preserve">Paleoclimatic evolution in the Quaternary. Ice ages </w:t>
            </w:r>
          </w:p>
          <w:p w:rsidR="003F1473" w:rsidRPr="00BF5F9B" w:rsidRDefault="00BF5F9B" w:rsidP="003F1473">
            <w:pPr>
              <w:rPr>
                <w:rFonts w:ascii="Arial" w:hAnsi="Arial" w:cs="Arial"/>
                <w:sz w:val="18"/>
                <w:szCs w:val="18"/>
              </w:rPr>
            </w:pPr>
            <w:r w:rsidRPr="00BF5F9B">
              <w:rPr>
                <w:rFonts w:ascii="Arial" w:hAnsi="Arial" w:cs="Arial"/>
                <w:sz w:val="18"/>
                <w:szCs w:val="18"/>
              </w:rPr>
              <w:t xml:space="preserve">Climate variability in the Holocene and in historical time. Known causes. </w:t>
            </w:r>
          </w:p>
          <w:p w:rsidR="003F1473" w:rsidRPr="00BF5F9B" w:rsidRDefault="00BF5F9B" w:rsidP="003F1473">
            <w:pPr>
              <w:rPr>
                <w:rFonts w:ascii="Arial" w:hAnsi="Arial" w:cs="Arial"/>
                <w:sz w:val="18"/>
                <w:szCs w:val="18"/>
              </w:rPr>
            </w:pPr>
            <w:r w:rsidRPr="00BF5F9B">
              <w:rPr>
                <w:rFonts w:ascii="Arial" w:hAnsi="Arial" w:cs="Arial"/>
                <w:sz w:val="18"/>
                <w:szCs w:val="18"/>
              </w:rPr>
              <w:t>The problem of the existence of other cycles (apart from the diurnal, annual ones and those imposed by the variability of the solar activity), cycles with different periods, having known, presumed</w:t>
            </w:r>
            <w:r w:rsidR="003F1473">
              <w:rPr>
                <w:rFonts w:ascii="Arial" w:hAnsi="Arial" w:cs="Arial"/>
                <w:sz w:val="18"/>
                <w:szCs w:val="18"/>
              </w:rPr>
              <w:t xml:space="preserve"> </w:t>
            </w:r>
            <w:r w:rsidRPr="00BF5F9B">
              <w:rPr>
                <w:rFonts w:ascii="Arial" w:hAnsi="Arial" w:cs="Arial"/>
                <w:sz w:val="18"/>
                <w:szCs w:val="18"/>
              </w:rPr>
              <w:t xml:space="preserve">or unknown causes. </w:t>
            </w:r>
          </w:p>
          <w:p w:rsidR="003F1473" w:rsidRPr="00BF5F9B" w:rsidRDefault="00BF5F9B" w:rsidP="003F1473">
            <w:pPr>
              <w:rPr>
                <w:rFonts w:ascii="Arial" w:hAnsi="Arial" w:cs="Arial"/>
                <w:sz w:val="18"/>
                <w:szCs w:val="18"/>
              </w:rPr>
            </w:pPr>
            <w:r w:rsidRPr="00BF5F9B">
              <w:rPr>
                <w:rFonts w:ascii="Arial" w:hAnsi="Arial" w:cs="Arial"/>
                <w:sz w:val="18"/>
                <w:szCs w:val="18"/>
              </w:rPr>
              <w:t>Analysis of the arguments in the controversy: are we on a trend in the case of a climate cycle, as has often happened in historical time, or are there irreversible climate change</w:t>
            </w:r>
            <w:r w:rsidR="003F1473">
              <w:rPr>
                <w:rFonts w:ascii="Arial" w:hAnsi="Arial" w:cs="Arial"/>
                <w:sz w:val="18"/>
                <w:szCs w:val="18"/>
              </w:rPr>
              <w:t>s</w:t>
            </w:r>
            <w:r w:rsidRPr="00BF5F9B">
              <w:rPr>
                <w:rFonts w:ascii="Arial" w:hAnsi="Arial" w:cs="Arial"/>
                <w:sz w:val="18"/>
                <w:szCs w:val="18"/>
              </w:rPr>
              <w:t xml:space="preserve">, so cyclicality or climate change? </w:t>
            </w:r>
          </w:p>
          <w:p w:rsidR="003F1473" w:rsidRPr="00BF5F9B" w:rsidRDefault="00BF5F9B" w:rsidP="003F1473">
            <w:pPr>
              <w:rPr>
                <w:rFonts w:ascii="Arial" w:hAnsi="Arial" w:cs="Arial"/>
                <w:sz w:val="18"/>
                <w:szCs w:val="18"/>
              </w:rPr>
            </w:pPr>
            <w:r w:rsidRPr="00BF5F9B">
              <w:rPr>
                <w:rFonts w:ascii="Arial" w:hAnsi="Arial" w:cs="Arial"/>
                <w:sz w:val="18"/>
                <w:szCs w:val="18"/>
              </w:rPr>
              <w:t xml:space="preserve">Theories of climate change: astronomical or orbital theories; theories related to the effects of moving continents; theories on natural and anthropogenic changes in the composition of the atmosphere; </w:t>
            </w:r>
          </w:p>
          <w:p w:rsidR="003F1473" w:rsidRPr="00BF5F9B" w:rsidRDefault="00BF5F9B" w:rsidP="003F1473">
            <w:pPr>
              <w:rPr>
                <w:rFonts w:ascii="Arial" w:hAnsi="Arial" w:cs="Arial"/>
                <w:sz w:val="18"/>
                <w:szCs w:val="18"/>
              </w:rPr>
            </w:pPr>
            <w:r w:rsidRPr="00BF5F9B">
              <w:rPr>
                <w:rFonts w:ascii="Arial" w:hAnsi="Arial" w:cs="Arial"/>
                <w:sz w:val="18"/>
                <w:szCs w:val="18"/>
              </w:rPr>
              <w:t xml:space="preserve">Climate change at the local level, general causes and local causes - elementary anthropic </w:t>
            </w:r>
            <w:proofErr w:type="spellStart"/>
            <w:r w:rsidRPr="00BF5F9B">
              <w:rPr>
                <w:rFonts w:ascii="Arial" w:hAnsi="Arial" w:cs="Arial"/>
                <w:sz w:val="18"/>
                <w:szCs w:val="18"/>
              </w:rPr>
              <w:t>topoclimates</w:t>
            </w:r>
            <w:proofErr w:type="spellEnd"/>
            <w:r w:rsidRPr="00BF5F9B">
              <w:rPr>
                <w:rFonts w:ascii="Arial" w:hAnsi="Arial" w:cs="Arial"/>
                <w:sz w:val="18"/>
                <w:szCs w:val="18"/>
              </w:rPr>
              <w:t xml:space="preserve"> and air pollution</w:t>
            </w:r>
          </w:p>
          <w:p w:rsidR="003F1473" w:rsidRPr="00BF5F9B" w:rsidRDefault="00BF5F9B" w:rsidP="003F1473">
            <w:pPr>
              <w:rPr>
                <w:rFonts w:ascii="Arial" w:hAnsi="Arial" w:cs="Arial"/>
                <w:sz w:val="18"/>
                <w:szCs w:val="18"/>
              </w:rPr>
            </w:pPr>
            <w:r w:rsidRPr="00BF5F9B">
              <w:rPr>
                <w:rFonts w:ascii="Arial" w:hAnsi="Arial" w:cs="Arial"/>
                <w:sz w:val="18"/>
                <w:szCs w:val="18"/>
              </w:rPr>
              <w:t xml:space="preserve">Climate change at the regional level - major changes in the underlying active area and background pollution. </w:t>
            </w:r>
          </w:p>
          <w:p w:rsidR="003F1473" w:rsidRPr="00BF5F9B" w:rsidRDefault="00BF5F9B" w:rsidP="003F1473">
            <w:pPr>
              <w:rPr>
                <w:rFonts w:ascii="Arial" w:hAnsi="Arial" w:cs="Arial"/>
                <w:sz w:val="18"/>
                <w:szCs w:val="18"/>
              </w:rPr>
            </w:pPr>
            <w:r w:rsidRPr="00BF5F9B">
              <w:rPr>
                <w:rFonts w:ascii="Arial" w:hAnsi="Arial" w:cs="Arial"/>
                <w:sz w:val="18"/>
                <w:szCs w:val="18"/>
              </w:rPr>
              <w:t xml:space="preserve">The main anthropogenic causes of current global climate change: greenhouse gases, ozone-depleting gases, air pollution, acid rain, acidification of the planet, deforestation, etc. </w:t>
            </w:r>
          </w:p>
          <w:p w:rsidR="003F1473" w:rsidRPr="00BF5F9B" w:rsidRDefault="00BF5F9B" w:rsidP="003F1473">
            <w:pPr>
              <w:rPr>
                <w:rFonts w:ascii="Arial" w:hAnsi="Arial" w:cs="Arial"/>
                <w:sz w:val="18"/>
                <w:szCs w:val="18"/>
              </w:rPr>
            </w:pPr>
            <w:r w:rsidRPr="00BF5F9B">
              <w:rPr>
                <w:rFonts w:ascii="Arial" w:hAnsi="Arial" w:cs="Arial"/>
                <w:sz w:val="18"/>
                <w:szCs w:val="18"/>
              </w:rPr>
              <w:t xml:space="preserve">Results of global climate change: global warming, </w:t>
            </w:r>
            <w:proofErr w:type="spellStart"/>
            <w:r w:rsidRPr="00BF5F9B">
              <w:rPr>
                <w:rFonts w:ascii="Arial" w:hAnsi="Arial" w:cs="Arial"/>
                <w:sz w:val="18"/>
                <w:szCs w:val="18"/>
              </w:rPr>
              <w:t>aridization</w:t>
            </w:r>
            <w:proofErr w:type="spellEnd"/>
            <w:r w:rsidRPr="00BF5F9B">
              <w:rPr>
                <w:rFonts w:ascii="Arial" w:hAnsi="Arial" w:cs="Arial"/>
                <w:sz w:val="18"/>
                <w:szCs w:val="18"/>
              </w:rPr>
              <w:t xml:space="preserve">, </w:t>
            </w:r>
            <w:proofErr w:type="spellStart"/>
            <w:r w:rsidRPr="00BF5F9B">
              <w:rPr>
                <w:rFonts w:ascii="Arial" w:hAnsi="Arial" w:cs="Arial"/>
                <w:sz w:val="18"/>
                <w:szCs w:val="18"/>
              </w:rPr>
              <w:t>continentalization</w:t>
            </w:r>
            <w:proofErr w:type="spellEnd"/>
            <w:r w:rsidRPr="00BF5F9B">
              <w:rPr>
                <w:rFonts w:ascii="Arial" w:hAnsi="Arial" w:cs="Arial"/>
                <w:sz w:val="18"/>
                <w:szCs w:val="18"/>
              </w:rPr>
              <w:t xml:space="preserve">, increasing climate excess, shrinking areas occupied by ice and snow, increasing the level of the planet's ocean, changes in the distribution of vegetation and fauna, etc. </w:t>
            </w:r>
          </w:p>
          <w:p w:rsidR="00FB536D" w:rsidRPr="00FA1F9A" w:rsidRDefault="00BF5F9B" w:rsidP="00BF5F9B">
            <w:pPr>
              <w:rPr>
                <w:rFonts w:ascii="Arial" w:hAnsi="Arial" w:cs="Arial"/>
                <w:sz w:val="18"/>
                <w:szCs w:val="18"/>
              </w:rPr>
            </w:pPr>
            <w:r w:rsidRPr="00BF5F9B">
              <w:rPr>
                <w:rFonts w:ascii="Arial" w:hAnsi="Arial" w:cs="Arial"/>
                <w:sz w:val="18"/>
                <w:szCs w:val="18"/>
              </w:rPr>
              <w:t xml:space="preserve">Climate change, the global problem of mankind. Atmosphere, the main seat of global change. Measures taken to stop climate change. International conventions and national law. </w:t>
            </w: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D</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Recommended reading for lectures</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3F1473" w:rsidRDefault="003F1473" w:rsidP="003F1473">
            <w:pPr>
              <w:pStyle w:val="ColorfulList-Accent11"/>
              <w:ind w:left="57"/>
              <w:rPr>
                <w:rFonts w:ascii="Arial" w:hAnsi="Arial" w:cs="Arial"/>
                <w:bCs/>
                <w:noProof/>
                <w:color w:val="000000"/>
                <w:sz w:val="18"/>
                <w:szCs w:val="18"/>
              </w:rPr>
            </w:pPr>
            <w:r>
              <w:rPr>
                <w:rFonts w:ascii="Arial" w:hAnsi="Arial" w:cs="Arial"/>
                <w:bCs/>
                <w:noProof/>
                <w:color w:val="000000"/>
                <w:sz w:val="18"/>
                <w:szCs w:val="18"/>
              </w:rPr>
              <w:t xml:space="preserve">1. </w:t>
            </w:r>
            <w:r>
              <w:rPr>
                <w:rFonts w:ascii="Arial" w:hAnsi="Arial" w:cs="Arial"/>
                <w:sz w:val="18"/>
                <w:szCs w:val="18"/>
              </w:rPr>
              <w:t xml:space="preserve"> </w:t>
            </w:r>
            <w:proofErr w:type="spellStart"/>
            <w:r>
              <w:rPr>
                <w:rFonts w:ascii="Arial" w:hAnsi="Arial" w:cs="Arial"/>
                <w:sz w:val="18"/>
                <w:szCs w:val="18"/>
              </w:rPr>
              <w:t>Drăgan</w:t>
            </w:r>
            <w:proofErr w:type="spellEnd"/>
            <w:r>
              <w:rPr>
                <w:rFonts w:ascii="Arial" w:hAnsi="Arial" w:cs="Arial"/>
                <w:sz w:val="18"/>
                <w:szCs w:val="18"/>
              </w:rPr>
              <w:t xml:space="preserve">, J. C., </w:t>
            </w:r>
            <w:proofErr w:type="spellStart"/>
            <w:r>
              <w:rPr>
                <w:rFonts w:ascii="Arial" w:hAnsi="Arial" w:cs="Arial"/>
                <w:sz w:val="18"/>
                <w:szCs w:val="18"/>
              </w:rPr>
              <w:t>Airinei</w:t>
            </w:r>
            <w:proofErr w:type="spellEnd"/>
            <w:r>
              <w:rPr>
                <w:rFonts w:ascii="Arial" w:hAnsi="Arial" w:cs="Arial"/>
                <w:sz w:val="18"/>
                <w:szCs w:val="18"/>
              </w:rPr>
              <w:t xml:space="preserve">, </w:t>
            </w:r>
            <w:proofErr w:type="spellStart"/>
            <w:r>
              <w:rPr>
                <w:rFonts w:ascii="Arial" w:hAnsi="Arial" w:cs="Arial"/>
                <w:sz w:val="18"/>
                <w:szCs w:val="18"/>
              </w:rPr>
              <w:t>Şt</w:t>
            </w:r>
            <w:proofErr w:type="spellEnd"/>
            <w:r>
              <w:rPr>
                <w:rFonts w:ascii="Arial" w:hAnsi="Arial" w:cs="Arial"/>
                <w:sz w:val="18"/>
                <w:szCs w:val="18"/>
              </w:rPr>
              <w:t xml:space="preserve">. </w:t>
            </w:r>
            <w:r>
              <w:rPr>
                <w:rFonts w:ascii="Arial" w:hAnsi="Arial" w:cs="Arial"/>
                <w:sz w:val="18"/>
                <w:szCs w:val="18"/>
                <w:lang w:val="it-IT"/>
              </w:rPr>
              <w:t xml:space="preserve">(1993), </w:t>
            </w:r>
            <w:r>
              <w:rPr>
                <w:rFonts w:ascii="Arial" w:hAnsi="Arial" w:cs="Arial"/>
                <w:i/>
                <w:iCs/>
                <w:sz w:val="18"/>
                <w:szCs w:val="18"/>
                <w:lang w:val="it-IT"/>
              </w:rPr>
              <w:t xml:space="preserve">Geoclima şi istoria, </w:t>
            </w:r>
            <w:r>
              <w:rPr>
                <w:rFonts w:ascii="Arial" w:hAnsi="Arial" w:cs="Arial"/>
                <w:sz w:val="18"/>
                <w:szCs w:val="18"/>
                <w:lang w:val="it-IT"/>
              </w:rPr>
              <w:t>Edit. ,,Europa Nova”, Caransebeş.</w:t>
            </w:r>
          </w:p>
          <w:p w:rsidR="003F1473" w:rsidRDefault="003F1473" w:rsidP="003F1473">
            <w:pPr>
              <w:ind w:left="900" w:hanging="900"/>
              <w:jc w:val="both"/>
              <w:rPr>
                <w:rFonts w:ascii="Arial" w:hAnsi="Arial" w:cs="Arial"/>
                <w:bCs/>
                <w:noProof/>
                <w:color w:val="000000"/>
                <w:sz w:val="18"/>
                <w:szCs w:val="18"/>
              </w:rPr>
            </w:pPr>
            <w:r>
              <w:rPr>
                <w:rFonts w:ascii="Arial" w:hAnsi="Arial" w:cs="Arial"/>
                <w:bCs/>
                <w:noProof/>
                <w:color w:val="000000"/>
                <w:sz w:val="18"/>
                <w:szCs w:val="18"/>
              </w:rPr>
              <w:t xml:space="preserve">2. Sciama Y.(2010), Le changement climatique, une nouvelle ere sur la Terre, Larousse.   </w:t>
            </w:r>
          </w:p>
          <w:p w:rsidR="003F1473" w:rsidRDefault="003F1473" w:rsidP="003F1473">
            <w:pPr>
              <w:ind w:left="900" w:hanging="900"/>
              <w:jc w:val="both"/>
              <w:rPr>
                <w:rFonts w:ascii="Arial" w:hAnsi="Arial" w:cs="Arial"/>
                <w:bCs/>
                <w:noProof/>
                <w:color w:val="000000"/>
                <w:sz w:val="18"/>
                <w:szCs w:val="18"/>
              </w:rPr>
            </w:pPr>
            <w:r>
              <w:rPr>
                <w:rFonts w:ascii="Arial" w:hAnsi="Arial" w:cs="Arial"/>
                <w:sz w:val="18"/>
                <w:szCs w:val="18"/>
              </w:rPr>
              <w:t xml:space="preserve"> </w:t>
            </w:r>
            <w:r>
              <w:rPr>
                <w:rFonts w:ascii="Arial" w:hAnsi="Arial" w:cs="Arial"/>
                <w:bCs/>
                <w:noProof/>
                <w:color w:val="000000"/>
                <w:sz w:val="18"/>
                <w:szCs w:val="18"/>
              </w:rPr>
              <w:t xml:space="preserve">3. </w:t>
            </w:r>
            <w:r>
              <w:rPr>
                <w:rFonts w:ascii="Arial" w:hAnsi="Arial" w:cs="Arial"/>
                <w:sz w:val="18"/>
                <w:szCs w:val="18"/>
              </w:rPr>
              <w:t xml:space="preserve"> </w:t>
            </w:r>
            <w:proofErr w:type="spellStart"/>
            <w:r>
              <w:rPr>
                <w:rFonts w:ascii="Arial" w:hAnsi="Arial" w:cs="Arial"/>
                <w:sz w:val="18"/>
                <w:szCs w:val="18"/>
              </w:rPr>
              <w:t>Ruddiman</w:t>
            </w:r>
            <w:proofErr w:type="spellEnd"/>
            <w:r>
              <w:rPr>
                <w:rFonts w:ascii="Arial" w:hAnsi="Arial" w:cs="Arial"/>
                <w:sz w:val="18"/>
                <w:szCs w:val="18"/>
              </w:rPr>
              <w:t xml:space="preserve">, W. (2008), Earth's Climate, past and future, Second </w:t>
            </w:r>
            <w:proofErr w:type="gramStart"/>
            <w:r>
              <w:rPr>
                <w:rFonts w:ascii="Arial" w:hAnsi="Arial" w:cs="Arial"/>
                <w:sz w:val="18"/>
                <w:szCs w:val="18"/>
              </w:rPr>
              <w:t>Edition,  Freeman</w:t>
            </w:r>
            <w:proofErr w:type="gramEnd"/>
            <w:r>
              <w:rPr>
                <w:rFonts w:ascii="Arial" w:hAnsi="Arial" w:cs="Arial"/>
                <w:sz w:val="18"/>
                <w:szCs w:val="18"/>
              </w:rPr>
              <w:t xml:space="preserve"> and company, New York.</w:t>
            </w:r>
          </w:p>
          <w:p w:rsidR="003F1473" w:rsidRDefault="003F1473" w:rsidP="003F1473">
            <w:pPr>
              <w:ind w:left="900" w:hanging="900"/>
              <w:jc w:val="both"/>
              <w:rPr>
                <w:rFonts w:ascii="Arial" w:hAnsi="Arial" w:cs="Arial"/>
                <w:sz w:val="18"/>
                <w:szCs w:val="18"/>
              </w:rPr>
            </w:pPr>
            <w:r>
              <w:rPr>
                <w:rFonts w:ascii="Arial" w:hAnsi="Arial" w:cs="Arial"/>
                <w:bCs/>
                <w:noProof/>
                <w:color w:val="000000"/>
                <w:sz w:val="18"/>
                <w:szCs w:val="18"/>
              </w:rPr>
              <w:t xml:space="preserve">4. </w:t>
            </w:r>
            <w:r>
              <w:rPr>
                <w:rFonts w:ascii="Arial" w:hAnsi="Arial" w:cs="Arial"/>
                <w:sz w:val="18"/>
                <w:szCs w:val="18"/>
              </w:rPr>
              <w:t xml:space="preserve"> Ludwig Karl-Heinz (2006), </w:t>
            </w:r>
            <w:proofErr w:type="spellStart"/>
            <w:r>
              <w:rPr>
                <w:rFonts w:ascii="Arial" w:hAnsi="Arial" w:cs="Arial"/>
                <w:sz w:val="18"/>
                <w:szCs w:val="18"/>
              </w:rPr>
              <w:t>Eine</w:t>
            </w:r>
            <w:proofErr w:type="spellEnd"/>
            <w:r>
              <w:rPr>
                <w:rFonts w:ascii="Arial" w:hAnsi="Arial" w:cs="Arial"/>
                <w:sz w:val="18"/>
                <w:szCs w:val="18"/>
              </w:rPr>
              <w:t xml:space="preserve"> </w:t>
            </w:r>
            <w:proofErr w:type="spellStart"/>
            <w:r>
              <w:rPr>
                <w:rFonts w:ascii="Arial" w:hAnsi="Arial" w:cs="Arial"/>
                <w:sz w:val="18"/>
                <w:szCs w:val="18"/>
              </w:rPr>
              <w:t>kurze</w:t>
            </w:r>
            <w:proofErr w:type="spellEnd"/>
            <w:r>
              <w:rPr>
                <w:rFonts w:ascii="Arial" w:hAnsi="Arial" w:cs="Arial"/>
                <w:sz w:val="18"/>
                <w:szCs w:val="18"/>
              </w:rPr>
              <w:t xml:space="preserve"> Geschichte des </w:t>
            </w:r>
            <w:proofErr w:type="spellStart"/>
            <w:r>
              <w:rPr>
                <w:rFonts w:ascii="Arial" w:hAnsi="Arial" w:cs="Arial"/>
                <w:sz w:val="18"/>
                <w:szCs w:val="18"/>
              </w:rPr>
              <w:t>Klimas</w:t>
            </w:r>
            <w:proofErr w:type="spellEnd"/>
            <w:r>
              <w:rPr>
                <w:rFonts w:ascii="Arial" w:hAnsi="Arial" w:cs="Arial"/>
                <w:sz w:val="18"/>
                <w:szCs w:val="18"/>
              </w:rPr>
              <w:t xml:space="preserve"> von der </w:t>
            </w:r>
            <w:proofErr w:type="spellStart"/>
            <w:r>
              <w:rPr>
                <w:rFonts w:ascii="Arial" w:hAnsi="Arial" w:cs="Arial"/>
                <w:sz w:val="18"/>
                <w:szCs w:val="18"/>
              </w:rPr>
              <w:t>Estehung</w:t>
            </w:r>
            <w:proofErr w:type="spellEnd"/>
            <w:r>
              <w:rPr>
                <w:rFonts w:ascii="Arial" w:hAnsi="Arial" w:cs="Arial"/>
                <w:sz w:val="18"/>
                <w:szCs w:val="18"/>
              </w:rPr>
              <w:t xml:space="preserve"> der </w:t>
            </w:r>
            <w:proofErr w:type="spellStart"/>
            <w:r>
              <w:rPr>
                <w:rFonts w:ascii="Arial" w:hAnsi="Arial" w:cs="Arial"/>
                <w:sz w:val="18"/>
                <w:szCs w:val="18"/>
              </w:rPr>
              <w:t>Erde</w:t>
            </w:r>
            <w:proofErr w:type="spellEnd"/>
            <w:r>
              <w:rPr>
                <w:rFonts w:ascii="Arial" w:hAnsi="Arial" w:cs="Arial"/>
                <w:sz w:val="18"/>
                <w:szCs w:val="18"/>
              </w:rPr>
              <w:t xml:space="preserve"> </w:t>
            </w:r>
            <w:proofErr w:type="spellStart"/>
            <w:r>
              <w:rPr>
                <w:rFonts w:ascii="Arial" w:hAnsi="Arial" w:cs="Arial"/>
                <w:sz w:val="18"/>
                <w:szCs w:val="18"/>
              </w:rPr>
              <w:t>bis</w:t>
            </w:r>
            <w:proofErr w:type="spellEnd"/>
            <w:r>
              <w:rPr>
                <w:rFonts w:ascii="Arial" w:hAnsi="Arial" w:cs="Arial"/>
                <w:sz w:val="18"/>
                <w:szCs w:val="18"/>
              </w:rPr>
              <w:t xml:space="preserve"> </w:t>
            </w:r>
            <w:proofErr w:type="spellStart"/>
            <w:r>
              <w:rPr>
                <w:rFonts w:ascii="Arial" w:hAnsi="Arial" w:cs="Arial"/>
                <w:sz w:val="18"/>
                <w:szCs w:val="18"/>
              </w:rPr>
              <w:t>heute</w:t>
            </w:r>
            <w:proofErr w:type="spellEnd"/>
            <w:r>
              <w:rPr>
                <w:rFonts w:ascii="Arial" w:hAnsi="Arial" w:cs="Arial"/>
                <w:sz w:val="18"/>
                <w:szCs w:val="18"/>
              </w:rPr>
              <w:t xml:space="preserve">, </w:t>
            </w:r>
            <w:proofErr w:type="spellStart"/>
            <w:r>
              <w:rPr>
                <w:rFonts w:ascii="Arial" w:hAnsi="Arial" w:cs="Arial"/>
                <w:sz w:val="18"/>
                <w:szCs w:val="18"/>
              </w:rPr>
              <w:t>Verlag</w:t>
            </w:r>
            <w:proofErr w:type="spellEnd"/>
            <w:r>
              <w:rPr>
                <w:rFonts w:ascii="Arial" w:hAnsi="Arial" w:cs="Arial"/>
                <w:sz w:val="18"/>
                <w:szCs w:val="18"/>
              </w:rPr>
              <w:t xml:space="preserve"> </w:t>
            </w:r>
            <w:proofErr w:type="spellStart"/>
            <w:r>
              <w:rPr>
                <w:rFonts w:ascii="Arial" w:hAnsi="Arial" w:cs="Arial"/>
                <w:sz w:val="18"/>
                <w:szCs w:val="18"/>
              </w:rPr>
              <w:t>C.</w:t>
            </w:r>
            <w:proofErr w:type="gramStart"/>
            <w:r>
              <w:rPr>
                <w:rFonts w:ascii="Arial" w:hAnsi="Arial" w:cs="Arial"/>
                <w:sz w:val="18"/>
                <w:szCs w:val="18"/>
              </w:rPr>
              <w:t>H.Beck</w:t>
            </w:r>
            <w:proofErr w:type="spellEnd"/>
            <w:proofErr w:type="gramEnd"/>
            <w:r>
              <w:rPr>
                <w:rFonts w:ascii="Arial" w:hAnsi="Arial" w:cs="Arial"/>
                <w:sz w:val="18"/>
                <w:szCs w:val="18"/>
              </w:rPr>
              <w:t xml:space="preserve">, </w:t>
            </w:r>
            <w:proofErr w:type="spellStart"/>
            <w:r>
              <w:rPr>
                <w:rFonts w:ascii="Arial" w:hAnsi="Arial" w:cs="Arial"/>
                <w:sz w:val="18"/>
                <w:szCs w:val="18"/>
              </w:rPr>
              <w:t>Munchen</w:t>
            </w:r>
            <w:proofErr w:type="spellEnd"/>
            <w:r>
              <w:rPr>
                <w:rFonts w:ascii="Arial" w:hAnsi="Arial" w:cs="Arial"/>
                <w:sz w:val="18"/>
                <w:szCs w:val="18"/>
              </w:rPr>
              <w:t>.</w:t>
            </w:r>
          </w:p>
          <w:p w:rsidR="003F1473" w:rsidRDefault="003F1473" w:rsidP="003F1473">
            <w:pPr>
              <w:ind w:left="900" w:hanging="900"/>
              <w:jc w:val="both"/>
              <w:rPr>
                <w:rFonts w:ascii="Arial" w:hAnsi="Arial" w:cs="Arial"/>
                <w:sz w:val="18"/>
                <w:szCs w:val="18"/>
              </w:rPr>
            </w:pPr>
            <w:r>
              <w:rPr>
                <w:rFonts w:ascii="Arial" w:hAnsi="Arial" w:cs="Arial"/>
                <w:bCs/>
                <w:noProof/>
                <w:color w:val="000000"/>
                <w:sz w:val="18"/>
                <w:szCs w:val="18"/>
              </w:rPr>
              <w:lastRenderedPageBreak/>
              <w:t>5.  Benestad R., (2006), Solar activity and Earth's Climate,Springer, Praxis plubishing, Chichester, Marea Britanie.</w:t>
            </w:r>
          </w:p>
          <w:p w:rsidR="00330113" w:rsidRPr="00C94DCA" w:rsidRDefault="00330113" w:rsidP="00FB536D">
            <w:pPr>
              <w:widowControl w:val="0"/>
              <w:autoSpaceDE w:val="0"/>
              <w:autoSpaceDN w:val="0"/>
              <w:adjustRightInd w:val="0"/>
              <w:spacing w:line="240" w:lineRule="atLeast"/>
              <w:jc w:val="both"/>
              <w:rPr>
                <w:rFonts w:ascii="Arial Narrow" w:hAnsi="Arial Narrow"/>
                <w:lang w:val="ro-RO"/>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lastRenderedPageBreak/>
              <w:t>E</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Seminar content</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3F1473" w:rsidRPr="003F1473" w:rsidRDefault="003F1473" w:rsidP="003F1473">
            <w:pPr>
              <w:jc w:val="both"/>
              <w:rPr>
                <w:rFonts w:ascii="Arial" w:hAnsi="Arial" w:cs="Arial"/>
                <w:noProof/>
                <w:sz w:val="18"/>
                <w:szCs w:val="18"/>
                <w:lang w:val="ro-RO"/>
              </w:rPr>
            </w:pPr>
            <w:r w:rsidRPr="003F1473">
              <w:rPr>
                <w:rFonts w:ascii="Arial" w:hAnsi="Arial" w:cs="Arial"/>
                <w:noProof/>
                <w:sz w:val="18"/>
                <w:szCs w:val="18"/>
                <w:lang w:val="ro-RO"/>
              </w:rPr>
              <w:t xml:space="preserve">Methods for determining paleoclimates. </w:t>
            </w:r>
          </w:p>
          <w:p w:rsidR="003F1473" w:rsidRPr="003F1473" w:rsidRDefault="003F1473" w:rsidP="003F1473">
            <w:pPr>
              <w:jc w:val="both"/>
              <w:rPr>
                <w:rFonts w:ascii="Arial" w:hAnsi="Arial" w:cs="Arial"/>
                <w:noProof/>
                <w:sz w:val="18"/>
                <w:szCs w:val="18"/>
                <w:lang w:val="ro-RO"/>
              </w:rPr>
            </w:pPr>
            <w:r w:rsidRPr="003F1473">
              <w:rPr>
                <w:rFonts w:ascii="Arial" w:hAnsi="Arial" w:cs="Arial"/>
                <w:noProof/>
                <w:sz w:val="18"/>
                <w:szCs w:val="18"/>
                <w:lang w:val="ro-RO"/>
              </w:rPr>
              <w:t>Earth movements and climate cycli</w:t>
            </w:r>
            <w:r>
              <w:rPr>
                <w:rFonts w:ascii="Arial" w:hAnsi="Arial" w:cs="Arial"/>
                <w:noProof/>
                <w:sz w:val="18"/>
                <w:szCs w:val="18"/>
                <w:lang w:val="ro-RO"/>
              </w:rPr>
              <w:t>zi</w:t>
            </w:r>
            <w:r w:rsidRPr="003F1473">
              <w:rPr>
                <w:rFonts w:ascii="Arial" w:hAnsi="Arial" w:cs="Arial"/>
                <w:noProof/>
                <w:sz w:val="18"/>
                <w:szCs w:val="18"/>
                <w:lang w:val="ro-RO"/>
              </w:rPr>
              <w:t xml:space="preserve">ng. </w:t>
            </w:r>
          </w:p>
          <w:p w:rsidR="003F1473" w:rsidRPr="003F1473" w:rsidRDefault="003F1473" w:rsidP="003F1473">
            <w:pPr>
              <w:jc w:val="both"/>
              <w:rPr>
                <w:rFonts w:ascii="Arial" w:hAnsi="Arial" w:cs="Arial"/>
                <w:noProof/>
                <w:sz w:val="18"/>
                <w:szCs w:val="18"/>
                <w:lang w:val="ro-RO"/>
              </w:rPr>
            </w:pPr>
            <w:r w:rsidRPr="003F1473">
              <w:rPr>
                <w:rFonts w:ascii="Arial" w:hAnsi="Arial" w:cs="Arial"/>
                <w:noProof/>
                <w:sz w:val="18"/>
                <w:szCs w:val="18"/>
                <w:lang w:val="ro-RO"/>
              </w:rPr>
              <w:t xml:space="preserve">Reconstructing the climate of the last 5000 years. </w:t>
            </w:r>
          </w:p>
          <w:p w:rsidR="003F1473" w:rsidRPr="003F1473" w:rsidRDefault="003F1473" w:rsidP="003F1473">
            <w:pPr>
              <w:jc w:val="both"/>
              <w:rPr>
                <w:rFonts w:ascii="Arial" w:hAnsi="Arial" w:cs="Arial"/>
                <w:noProof/>
                <w:sz w:val="18"/>
                <w:szCs w:val="18"/>
                <w:lang w:val="ro-RO"/>
              </w:rPr>
            </w:pPr>
            <w:r w:rsidRPr="003F1473">
              <w:rPr>
                <w:rFonts w:ascii="Arial" w:hAnsi="Arial" w:cs="Arial"/>
                <w:noProof/>
                <w:sz w:val="18"/>
                <w:szCs w:val="18"/>
                <w:lang w:val="ro-RO"/>
              </w:rPr>
              <w:t>The physical and mathematical bases of climate modeling.</w:t>
            </w:r>
          </w:p>
          <w:p w:rsidR="003F1473" w:rsidRPr="003F1473" w:rsidRDefault="003F1473" w:rsidP="003F1473">
            <w:pPr>
              <w:jc w:val="both"/>
              <w:rPr>
                <w:rFonts w:ascii="Arial" w:hAnsi="Arial" w:cs="Arial"/>
                <w:noProof/>
                <w:sz w:val="18"/>
                <w:szCs w:val="18"/>
                <w:lang w:val="ro-RO"/>
              </w:rPr>
            </w:pPr>
            <w:r w:rsidRPr="003F1473">
              <w:rPr>
                <w:rFonts w:ascii="Arial" w:hAnsi="Arial" w:cs="Arial"/>
                <w:noProof/>
                <w:sz w:val="18"/>
                <w:szCs w:val="18"/>
                <w:lang w:val="ro-RO"/>
              </w:rPr>
              <w:t xml:space="preserve"> Methods for analyzing the anthropogenic causes of current climate change: major changes in the earth's surface and atmosphere, greenhouse gases, ozone-depleting gases, air pollution, deforestation, etc. Major changes in the last century. </w:t>
            </w:r>
          </w:p>
          <w:p w:rsidR="003F1473" w:rsidRPr="003F1473" w:rsidRDefault="003F1473" w:rsidP="003F1473">
            <w:pPr>
              <w:jc w:val="both"/>
              <w:rPr>
                <w:rFonts w:ascii="Arial" w:hAnsi="Arial" w:cs="Arial"/>
                <w:noProof/>
                <w:sz w:val="18"/>
                <w:szCs w:val="18"/>
                <w:lang w:val="ro-RO"/>
              </w:rPr>
            </w:pPr>
            <w:r w:rsidRPr="003F1473">
              <w:rPr>
                <w:rFonts w:ascii="Arial" w:hAnsi="Arial" w:cs="Arial"/>
                <w:noProof/>
                <w:sz w:val="18"/>
                <w:szCs w:val="18"/>
                <w:lang w:val="ro-RO"/>
              </w:rPr>
              <w:t xml:space="preserve">Paper presentation: historical sources of research on climate change. </w:t>
            </w:r>
          </w:p>
          <w:p w:rsidR="003F1473" w:rsidRPr="003F1473" w:rsidRDefault="003F1473" w:rsidP="003F1473">
            <w:pPr>
              <w:jc w:val="both"/>
              <w:rPr>
                <w:rFonts w:ascii="Arial" w:hAnsi="Arial" w:cs="Arial"/>
                <w:noProof/>
                <w:sz w:val="18"/>
                <w:szCs w:val="18"/>
                <w:lang w:val="ro-RO"/>
              </w:rPr>
            </w:pPr>
            <w:r w:rsidRPr="003F1473">
              <w:rPr>
                <w:rFonts w:ascii="Arial" w:hAnsi="Arial" w:cs="Arial"/>
                <w:noProof/>
                <w:sz w:val="18"/>
                <w:szCs w:val="18"/>
                <w:lang w:val="ro-RO"/>
              </w:rPr>
              <w:t xml:space="preserve">Subjective causes in the </w:t>
            </w:r>
            <w:r>
              <w:rPr>
                <w:rFonts w:ascii="Arial" w:hAnsi="Arial" w:cs="Arial"/>
                <w:noProof/>
                <w:sz w:val="18"/>
                <w:szCs w:val="18"/>
                <w:lang w:val="ro-RO"/>
              </w:rPr>
              <w:t xml:space="preserve">lack of </w:t>
            </w:r>
            <w:r w:rsidRPr="003F1473">
              <w:rPr>
                <w:rFonts w:ascii="Arial" w:hAnsi="Arial" w:cs="Arial"/>
                <w:noProof/>
                <w:sz w:val="18"/>
                <w:szCs w:val="18"/>
                <w:lang w:val="ro-RO"/>
              </w:rPr>
              <w:t>homogeneity of the measured climat</w:t>
            </w:r>
            <w:r>
              <w:rPr>
                <w:rFonts w:ascii="Arial" w:hAnsi="Arial" w:cs="Arial"/>
                <w:noProof/>
                <w:sz w:val="18"/>
                <w:szCs w:val="18"/>
                <w:lang w:val="ro-RO"/>
              </w:rPr>
              <w:t>e</w:t>
            </w:r>
            <w:r w:rsidRPr="003F1473">
              <w:rPr>
                <w:rFonts w:ascii="Arial" w:hAnsi="Arial" w:cs="Arial"/>
                <w:noProof/>
                <w:sz w:val="18"/>
                <w:szCs w:val="18"/>
                <w:lang w:val="ro-RO"/>
              </w:rPr>
              <w:t xml:space="preserve"> data series. Changes of equipment, measurement methodology, change of measurement hours, change of locations of meteorological stations and rainfall stations. Homogenization methods </w:t>
            </w:r>
          </w:p>
          <w:p w:rsidR="000E2E70" w:rsidRPr="003F1473" w:rsidRDefault="003F1473" w:rsidP="000E2E70">
            <w:pPr>
              <w:jc w:val="both"/>
              <w:rPr>
                <w:rFonts w:ascii="Arial" w:hAnsi="Arial" w:cs="Arial"/>
                <w:noProof/>
                <w:sz w:val="18"/>
                <w:szCs w:val="18"/>
                <w:lang w:val="ro-RO"/>
              </w:rPr>
            </w:pPr>
            <w:r w:rsidRPr="003F1473">
              <w:rPr>
                <w:rFonts w:ascii="Arial" w:hAnsi="Arial" w:cs="Arial"/>
                <w:noProof/>
                <w:sz w:val="18"/>
                <w:szCs w:val="18"/>
                <w:lang w:val="ro-RO"/>
              </w:rPr>
              <w:t xml:space="preserve">Analysis of anthropogenic changes at the level of the earth's surface and atmosphere, at the local level, in the last century. Topoclimatic map in support of local climate change analysis. </w:t>
            </w:r>
          </w:p>
          <w:p w:rsidR="000E2E70" w:rsidRDefault="000E2E70" w:rsidP="003F1473">
            <w:pPr>
              <w:jc w:val="both"/>
              <w:rPr>
                <w:rFonts w:ascii="Arial" w:hAnsi="Arial" w:cs="Arial"/>
                <w:noProof/>
                <w:sz w:val="18"/>
                <w:szCs w:val="18"/>
                <w:lang w:val="ro-RO"/>
              </w:rPr>
            </w:pPr>
            <w:r>
              <w:rPr>
                <w:rFonts w:ascii="Arial" w:hAnsi="Arial" w:cs="Arial"/>
                <w:noProof/>
                <w:sz w:val="18"/>
                <w:szCs w:val="18"/>
                <w:lang w:val="ro-RO"/>
              </w:rPr>
              <w:t>Watching documentaries</w:t>
            </w:r>
            <w:r w:rsidR="003F1473" w:rsidRPr="003F1473">
              <w:rPr>
                <w:rFonts w:ascii="Arial" w:hAnsi="Arial" w:cs="Arial"/>
                <w:noProof/>
                <w:sz w:val="18"/>
                <w:szCs w:val="18"/>
                <w:lang w:val="ro-RO"/>
              </w:rPr>
              <w:t xml:space="preserve"> on climate change </w:t>
            </w:r>
          </w:p>
          <w:p w:rsidR="000E2E70" w:rsidRPr="003F1473" w:rsidRDefault="003F1473" w:rsidP="000E2E70">
            <w:pPr>
              <w:jc w:val="both"/>
              <w:rPr>
                <w:rFonts w:ascii="Arial" w:hAnsi="Arial" w:cs="Arial"/>
                <w:noProof/>
                <w:sz w:val="18"/>
                <w:szCs w:val="18"/>
                <w:lang w:val="ro-RO"/>
              </w:rPr>
            </w:pPr>
            <w:r w:rsidRPr="003F1473">
              <w:rPr>
                <w:rFonts w:ascii="Arial" w:hAnsi="Arial" w:cs="Arial"/>
                <w:noProof/>
                <w:sz w:val="18"/>
                <w:szCs w:val="18"/>
                <w:lang w:val="ro-RO"/>
              </w:rPr>
              <w:t xml:space="preserve">Analysis of cyclicalities, variability, and climatic trends in Romania, in the case of representative </w:t>
            </w:r>
            <w:r w:rsidR="000E2E70">
              <w:rPr>
                <w:rFonts w:ascii="Arial" w:hAnsi="Arial" w:cs="Arial"/>
                <w:noProof/>
                <w:sz w:val="18"/>
                <w:szCs w:val="18"/>
                <w:lang w:val="ro-RO"/>
              </w:rPr>
              <w:t>climate</w:t>
            </w:r>
            <w:r w:rsidRPr="003F1473">
              <w:rPr>
                <w:rFonts w:ascii="Arial" w:hAnsi="Arial" w:cs="Arial"/>
                <w:noProof/>
                <w:sz w:val="18"/>
                <w:szCs w:val="18"/>
                <w:lang w:val="ro-RO"/>
              </w:rPr>
              <w:t xml:space="preserve"> data. </w:t>
            </w:r>
          </w:p>
          <w:p w:rsidR="000E2E70" w:rsidRPr="003F1473" w:rsidRDefault="003F1473" w:rsidP="000E2E70">
            <w:pPr>
              <w:jc w:val="both"/>
              <w:rPr>
                <w:rFonts w:ascii="Arial" w:hAnsi="Arial" w:cs="Arial"/>
                <w:noProof/>
                <w:sz w:val="18"/>
                <w:szCs w:val="18"/>
                <w:lang w:val="ro-RO"/>
              </w:rPr>
            </w:pPr>
            <w:r w:rsidRPr="003F1473">
              <w:rPr>
                <w:rFonts w:ascii="Arial" w:hAnsi="Arial" w:cs="Arial"/>
                <w:noProof/>
                <w:sz w:val="18"/>
                <w:szCs w:val="18"/>
                <w:lang w:val="ro-RO"/>
              </w:rPr>
              <w:t xml:space="preserve">Analysis of global climate change and the chain effects that lead to global climate change and global environmental change. </w:t>
            </w:r>
          </w:p>
          <w:p w:rsidR="00E14C5C" w:rsidRPr="00FB536D" w:rsidRDefault="003F1473" w:rsidP="003F1473">
            <w:pPr>
              <w:jc w:val="both"/>
              <w:rPr>
                <w:rFonts w:ascii="Arial" w:hAnsi="Arial" w:cs="Arial"/>
                <w:noProof/>
                <w:sz w:val="18"/>
                <w:szCs w:val="18"/>
                <w:lang w:val="ro-RO"/>
              </w:rPr>
            </w:pPr>
            <w:r w:rsidRPr="003F1473">
              <w:rPr>
                <w:rFonts w:ascii="Arial" w:hAnsi="Arial" w:cs="Arial"/>
                <w:noProof/>
                <w:sz w:val="18"/>
                <w:szCs w:val="18"/>
                <w:lang w:val="ro-RO"/>
              </w:rPr>
              <w:t xml:space="preserve">Open debate </w:t>
            </w:r>
            <w:r w:rsidR="000E2E70">
              <w:rPr>
                <w:rFonts w:ascii="Arial" w:hAnsi="Arial" w:cs="Arial"/>
                <w:noProof/>
                <w:sz w:val="18"/>
                <w:szCs w:val="18"/>
                <w:lang w:val="ro-RO"/>
              </w:rPr>
              <w:t>Pro</w:t>
            </w:r>
            <w:r w:rsidRPr="003F1473">
              <w:rPr>
                <w:rFonts w:ascii="Arial" w:hAnsi="Arial" w:cs="Arial"/>
                <w:noProof/>
                <w:sz w:val="18"/>
                <w:szCs w:val="18"/>
                <w:lang w:val="ro-RO"/>
              </w:rPr>
              <w:t xml:space="preserve"> / Against anthropogenic causes of global climate chan</w:t>
            </w:r>
            <w:r w:rsidR="000E2E70">
              <w:rPr>
                <w:rFonts w:ascii="Arial" w:hAnsi="Arial" w:cs="Arial"/>
                <w:noProof/>
                <w:sz w:val="18"/>
                <w:szCs w:val="18"/>
                <w:lang w:val="ro-RO"/>
              </w:rPr>
              <w:t>ge</w:t>
            </w: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F</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Recommended reading for seminars</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0E2E70" w:rsidRDefault="000E2E70" w:rsidP="000E2E70">
            <w:pPr>
              <w:pStyle w:val="ColorfulList-Accent11"/>
              <w:ind w:left="57"/>
              <w:rPr>
                <w:rFonts w:ascii="Arial" w:hAnsi="Arial" w:cs="Arial"/>
                <w:bCs/>
                <w:noProof/>
                <w:color w:val="000000"/>
                <w:sz w:val="18"/>
                <w:szCs w:val="18"/>
              </w:rPr>
            </w:pPr>
            <w:r>
              <w:rPr>
                <w:rFonts w:ascii="Arial" w:hAnsi="Arial" w:cs="Arial"/>
                <w:bCs/>
                <w:noProof/>
                <w:color w:val="000000"/>
                <w:sz w:val="18"/>
                <w:szCs w:val="18"/>
              </w:rPr>
              <w:t xml:space="preserve">1. </w:t>
            </w:r>
            <w:r>
              <w:rPr>
                <w:rFonts w:ascii="Arial" w:hAnsi="Arial" w:cs="Arial"/>
                <w:sz w:val="18"/>
                <w:szCs w:val="18"/>
              </w:rPr>
              <w:t xml:space="preserve"> </w:t>
            </w:r>
            <w:proofErr w:type="spellStart"/>
            <w:r>
              <w:rPr>
                <w:rFonts w:ascii="Arial" w:hAnsi="Arial" w:cs="Arial"/>
                <w:sz w:val="18"/>
                <w:szCs w:val="18"/>
              </w:rPr>
              <w:t>Drăgan</w:t>
            </w:r>
            <w:proofErr w:type="spellEnd"/>
            <w:r>
              <w:rPr>
                <w:rFonts w:ascii="Arial" w:hAnsi="Arial" w:cs="Arial"/>
                <w:sz w:val="18"/>
                <w:szCs w:val="18"/>
              </w:rPr>
              <w:t xml:space="preserve">, J. C., </w:t>
            </w:r>
            <w:proofErr w:type="spellStart"/>
            <w:r>
              <w:rPr>
                <w:rFonts w:ascii="Arial" w:hAnsi="Arial" w:cs="Arial"/>
                <w:sz w:val="18"/>
                <w:szCs w:val="18"/>
              </w:rPr>
              <w:t>Airinei</w:t>
            </w:r>
            <w:proofErr w:type="spellEnd"/>
            <w:r>
              <w:rPr>
                <w:rFonts w:ascii="Arial" w:hAnsi="Arial" w:cs="Arial"/>
                <w:sz w:val="18"/>
                <w:szCs w:val="18"/>
              </w:rPr>
              <w:t xml:space="preserve">, </w:t>
            </w:r>
            <w:proofErr w:type="spellStart"/>
            <w:r>
              <w:rPr>
                <w:rFonts w:ascii="Arial" w:hAnsi="Arial" w:cs="Arial"/>
                <w:sz w:val="18"/>
                <w:szCs w:val="18"/>
              </w:rPr>
              <w:t>Şt</w:t>
            </w:r>
            <w:proofErr w:type="spellEnd"/>
            <w:r>
              <w:rPr>
                <w:rFonts w:ascii="Arial" w:hAnsi="Arial" w:cs="Arial"/>
                <w:sz w:val="18"/>
                <w:szCs w:val="18"/>
              </w:rPr>
              <w:t xml:space="preserve">. </w:t>
            </w:r>
            <w:r>
              <w:rPr>
                <w:rFonts w:ascii="Arial" w:hAnsi="Arial" w:cs="Arial"/>
                <w:sz w:val="18"/>
                <w:szCs w:val="18"/>
                <w:lang w:val="it-IT"/>
              </w:rPr>
              <w:t xml:space="preserve">(1993), </w:t>
            </w:r>
            <w:r>
              <w:rPr>
                <w:rFonts w:ascii="Arial" w:hAnsi="Arial" w:cs="Arial"/>
                <w:i/>
                <w:iCs/>
                <w:sz w:val="18"/>
                <w:szCs w:val="18"/>
                <w:lang w:val="it-IT"/>
              </w:rPr>
              <w:t xml:space="preserve">Geoclima şi istoria, </w:t>
            </w:r>
            <w:r>
              <w:rPr>
                <w:rFonts w:ascii="Arial" w:hAnsi="Arial" w:cs="Arial"/>
                <w:sz w:val="18"/>
                <w:szCs w:val="18"/>
                <w:lang w:val="it-IT"/>
              </w:rPr>
              <w:t>Edit. ,,Europa Nova”, Caransebeş.</w:t>
            </w:r>
          </w:p>
          <w:p w:rsidR="000E2E70" w:rsidRDefault="000E2E70" w:rsidP="000E2E70">
            <w:pPr>
              <w:ind w:left="900" w:hanging="900"/>
              <w:jc w:val="both"/>
              <w:rPr>
                <w:rFonts w:ascii="Arial" w:hAnsi="Arial" w:cs="Arial"/>
                <w:bCs/>
                <w:noProof/>
                <w:color w:val="000000"/>
                <w:sz w:val="18"/>
                <w:szCs w:val="18"/>
              </w:rPr>
            </w:pPr>
            <w:r>
              <w:rPr>
                <w:rFonts w:ascii="Arial" w:hAnsi="Arial" w:cs="Arial"/>
                <w:bCs/>
                <w:noProof/>
                <w:color w:val="000000"/>
                <w:sz w:val="18"/>
                <w:szCs w:val="18"/>
              </w:rPr>
              <w:t xml:space="preserve">2. Sciama Y.(2010), Le changement climatique, une nouvelle ere sur la Terre, Larousse.   </w:t>
            </w:r>
          </w:p>
          <w:p w:rsidR="000E2E70" w:rsidRDefault="000E2E70" w:rsidP="000E2E70">
            <w:pPr>
              <w:ind w:left="900" w:hanging="900"/>
              <w:jc w:val="both"/>
              <w:rPr>
                <w:rFonts w:ascii="Arial" w:hAnsi="Arial" w:cs="Arial"/>
                <w:bCs/>
                <w:noProof/>
                <w:color w:val="000000"/>
                <w:sz w:val="18"/>
                <w:szCs w:val="18"/>
              </w:rPr>
            </w:pPr>
            <w:r>
              <w:rPr>
                <w:rFonts w:ascii="Arial" w:hAnsi="Arial" w:cs="Arial"/>
                <w:sz w:val="18"/>
                <w:szCs w:val="18"/>
              </w:rPr>
              <w:t xml:space="preserve"> </w:t>
            </w:r>
            <w:r>
              <w:rPr>
                <w:rFonts w:ascii="Arial" w:hAnsi="Arial" w:cs="Arial"/>
                <w:bCs/>
                <w:noProof/>
                <w:color w:val="000000"/>
                <w:sz w:val="18"/>
                <w:szCs w:val="18"/>
              </w:rPr>
              <w:t xml:space="preserve">3. </w:t>
            </w:r>
            <w:r>
              <w:rPr>
                <w:rFonts w:ascii="Arial" w:hAnsi="Arial" w:cs="Arial"/>
                <w:sz w:val="18"/>
                <w:szCs w:val="18"/>
              </w:rPr>
              <w:t xml:space="preserve"> </w:t>
            </w:r>
            <w:proofErr w:type="spellStart"/>
            <w:r>
              <w:rPr>
                <w:rFonts w:ascii="Arial" w:hAnsi="Arial" w:cs="Arial"/>
                <w:sz w:val="18"/>
                <w:szCs w:val="18"/>
              </w:rPr>
              <w:t>Ruddiman</w:t>
            </w:r>
            <w:proofErr w:type="spellEnd"/>
            <w:r>
              <w:rPr>
                <w:rFonts w:ascii="Arial" w:hAnsi="Arial" w:cs="Arial"/>
                <w:sz w:val="18"/>
                <w:szCs w:val="18"/>
              </w:rPr>
              <w:t xml:space="preserve">, W. (2008), Earth's Climate, past and future, Second </w:t>
            </w:r>
            <w:proofErr w:type="gramStart"/>
            <w:r>
              <w:rPr>
                <w:rFonts w:ascii="Arial" w:hAnsi="Arial" w:cs="Arial"/>
                <w:sz w:val="18"/>
                <w:szCs w:val="18"/>
              </w:rPr>
              <w:t>Edition,  Freeman</w:t>
            </w:r>
            <w:proofErr w:type="gramEnd"/>
            <w:r>
              <w:rPr>
                <w:rFonts w:ascii="Arial" w:hAnsi="Arial" w:cs="Arial"/>
                <w:sz w:val="18"/>
                <w:szCs w:val="18"/>
              </w:rPr>
              <w:t xml:space="preserve"> and company, New York.</w:t>
            </w:r>
          </w:p>
          <w:p w:rsidR="000E2E70" w:rsidRDefault="000E2E70" w:rsidP="000E2E70">
            <w:pPr>
              <w:ind w:left="900" w:hanging="900"/>
              <w:jc w:val="both"/>
              <w:rPr>
                <w:rFonts w:ascii="Arial" w:hAnsi="Arial" w:cs="Arial"/>
                <w:sz w:val="18"/>
                <w:szCs w:val="18"/>
              </w:rPr>
            </w:pPr>
            <w:r>
              <w:rPr>
                <w:rFonts w:ascii="Arial" w:hAnsi="Arial" w:cs="Arial"/>
                <w:bCs/>
                <w:noProof/>
                <w:color w:val="000000"/>
                <w:sz w:val="18"/>
                <w:szCs w:val="18"/>
              </w:rPr>
              <w:t xml:space="preserve">4. </w:t>
            </w:r>
            <w:r>
              <w:rPr>
                <w:rFonts w:ascii="Arial" w:hAnsi="Arial" w:cs="Arial"/>
                <w:sz w:val="18"/>
                <w:szCs w:val="18"/>
              </w:rPr>
              <w:t xml:space="preserve"> Ludwig Karl-Heinz (2006), </w:t>
            </w:r>
            <w:proofErr w:type="spellStart"/>
            <w:r>
              <w:rPr>
                <w:rFonts w:ascii="Arial" w:hAnsi="Arial" w:cs="Arial"/>
                <w:sz w:val="18"/>
                <w:szCs w:val="18"/>
              </w:rPr>
              <w:t>Eine</w:t>
            </w:r>
            <w:proofErr w:type="spellEnd"/>
            <w:r>
              <w:rPr>
                <w:rFonts w:ascii="Arial" w:hAnsi="Arial" w:cs="Arial"/>
                <w:sz w:val="18"/>
                <w:szCs w:val="18"/>
              </w:rPr>
              <w:t xml:space="preserve"> </w:t>
            </w:r>
            <w:proofErr w:type="spellStart"/>
            <w:r>
              <w:rPr>
                <w:rFonts w:ascii="Arial" w:hAnsi="Arial" w:cs="Arial"/>
                <w:sz w:val="18"/>
                <w:szCs w:val="18"/>
              </w:rPr>
              <w:t>kurze</w:t>
            </w:r>
            <w:proofErr w:type="spellEnd"/>
            <w:r>
              <w:rPr>
                <w:rFonts w:ascii="Arial" w:hAnsi="Arial" w:cs="Arial"/>
                <w:sz w:val="18"/>
                <w:szCs w:val="18"/>
              </w:rPr>
              <w:t xml:space="preserve"> Geschichte des </w:t>
            </w:r>
            <w:proofErr w:type="spellStart"/>
            <w:r>
              <w:rPr>
                <w:rFonts w:ascii="Arial" w:hAnsi="Arial" w:cs="Arial"/>
                <w:sz w:val="18"/>
                <w:szCs w:val="18"/>
              </w:rPr>
              <w:t>Klimas</w:t>
            </w:r>
            <w:proofErr w:type="spellEnd"/>
            <w:r>
              <w:rPr>
                <w:rFonts w:ascii="Arial" w:hAnsi="Arial" w:cs="Arial"/>
                <w:sz w:val="18"/>
                <w:szCs w:val="18"/>
              </w:rPr>
              <w:t xml:space="preserve"> von der </w:t>
            </w:r>
            <w:proofErr w:type="spellStart"/>
            <w:r>
              <w:rPr>
                <w:rFonts w:ascii="Arial" w:hAnsi="Arial" w:cs="Arial"/>
                <w:sz w:val="18"/>
                <w:szCs w:val="18"/>
              </w:rPr>
              <w:t>Estehung</w:t>
            </w:r>
            <w:proofErr w:type="spellEnd"/>
            <w:r>
              <w:rPr>
                <w:rFonts w:ascii="Arial" w:hAnsi="Arial" w:cs="Arial"/>
                <w:sz w:val="18"/>
                <w:szCs w:val="18"/>
              </w:rPr>
              <w:t xml:space="preserve"> der </w:t>
            </w:r>
            <w:proofErr w:type="spellStart"/>
            <w:r>
              <w:rPr>
                <w:rFonts w:ascii="Arial" w:hAnsi="Arial" w:cs="Arial"/>
                <w:sz w:val="18"/>
                <w:szCs w:val="18"/>
              </w:rPr>
              <w:t>Erde</w:t>
            </w:r>
            <w:proofErr w:type="spellEnd"/>
            <w:r>
              <w:rPr>
                <w:rFonts w:ascii="Arial" w:hAnsi="Arial" w:cs="Arial"/>
                <w:sz w:val="18"/>
                <w:szCs w:val="18"/>
              </w:rPr>
              <w:t xml:space="preserve"> </w:t>
            </w:r>
            <w:proofErr w:type="spellStart"/>
            <w:r>
              <w:rPr>
                <w:rFonts w:ascii="Arial" w:hAnsi="Arial" w:cs="Arial"/>
                <w:sz w:val="18"/>
                <w:szCs w:val="18"/>
              </w:rPr>
              <w:t>bis</w:t>
            </w:r>
            <w:proofErr w:type="spellEnd"/>
            <w:r>
              <w:rPr>
                <w:rFonts w:ascii="Arial" w:hAnsi="Arial" w:cs="Arial"/>
                <w:sz w:val="18"/>
                <w:szCs w:val="18"/>
              </w:rPr>
              <w:t xml:space="preserve"> </w:t>
            </w:r>
            <w:proofErr w:type="spellStart"/>
            <w:r>
              <w:rPr>
                <w:rFonts w:ascii="Arial" w:hAnsi="Arial" w:cs="Arial"/>
                <w:sz w:val="18"/>
                <w:szCs w:val="18"/>
              </w:rPr>
              <w:t>heute</w:t>
            </w:r>
            <w:proofErr w:type="spellEnd"/>
            <w:r>
              <w:rPr>
                <w:rFonts w:ascii="Arial" w:hAnsi="Arial" w:cs="Arial"/>
                <w:sz w:val="18"/>
                <w:szCs w:val="18"/>
              </w:rPr>
              <w:t xml:space="preserve">, </w:t>
            </w:r>
            <w:proofErr w:type="spellStart"/>
            <w:r>
              <w:rPr>
                <w:rFonts w:ascii="Arial" w:hAnsi="Arial" w:cs="Arial"/>
                <w:sz w:val="18"/>
                <w:szCs w:val="18"/>
              </w:rPr>
              <w:t>Verlag</w:t>
            </w:r>
            <w:proofErr w:type="spellEnd"/>
            <w:r>
              <w:rPr>
                <w:rFonts w:ascii="Arial" w:hAnsi="Arial" w:cs="Arial"/>
                <w:sz w:val="18"/>
                <w:szCs w:val="18"/>
              </w:rPr>
              <w:t xml:space="preserve"> </w:t>
            </w:r>
            <w:proofErr w:type="spellStart"/>
            <w:r>
              <w:rPr>
                <w:rFonts w:ascii="Arial" w:hAnsi="Arial" w:cs="Arial"/>
                <w:sz w:val="18"/>
                <w:szCs w:val="18"/>
              </w:rPr>
              <w:t>C.</w:t>
            </w:r>
            <w:proofErr w:type="gramStart"/>
            <w:r>
              <w:rPr>
                <w:rFonts w:ascii="Arial" w:hAnsi="Arial" w:cs="Arial"/>
                <w:sz w:val="18"/>
                <w:szCs w:val="18"/>
              </w:rPr>
              <w:t>H.Beck</w:t>
            </w:r>
            <w:proofErr w:type="spellEnd"/>
            <w:proofErr w:type="gramEnd"/>
            <w:r>
              <w:rPr>
                <w:rFonts w:ascii="Arial" w:hAnsi="Arial" w:cs="Arial"/>
                <w:sz w:val="18"/>
                <w:szCs w:val="18"/>
              </w:rPr>
              <w:t xml:space="preserve">, </w:t>
            </w:r>
            <w:proofErr w:type="spellStart"/>
            <w:r>
              <w:rPr>
                <w:rFonts w:ascii="Arial" w:hAnsi="Arial" w:cs="Arial"/>
                <w:sz w:val="18"/>
                <w:szCs w:val="18"/>
              </w:rPr>
              <w:t>Munchen</w:t>
            </w:r>
            <w:proofErr w:type="spellEnd"/>
            <w:r>
              <w:rPr>
                <w:rFonts w:ascii="Arial" w:hAnsi="Arial" w:cs="Arial"/>
                <w:sz w:val="18"/>
                <w:szCs w:val="18"/>
              </w:rPr>
              <w:t>.</w:t>
            </w:r>
          </w:p>
          <w:p w:rsidR="000E2E70" w:rsidRDefault="000E2E70" w:rsidP="000E2E70">
            <w:pPr>
              <w:ind w:left="900" w:hanging="900"/>
              <w:jc w:val="both"/>
              <w:rPr>
                <w:rFonts w:ascii="Arial" w:hAnsi="Arial" w:cs="Arial"/>
                <w:sz w:val="18"/>
                <w:szCs w:val="18"/>
              </w:rPr>
            </w:pPr>
            <w:r>
              <w:rPr>
                <w:rFonts w:ascii="Arial" w:hAnsi="Arial" w:cs="Arial"/>
                <w:bCs/>
                <w:noProof/>
                <w:color w:val="000000"/>
                <w:sz w:val="18"/>
                <w:szCs w:val="18"/>
              </w:rPr>
              <w:t>5.  Benestad R., (2006), Solar activity and Earth's Climate,Springer, Praxis plubishing, Chichester, Marea Britanie.</w:t>
            </w:r>
          </w:p>
          <w:p w:rsidR="00330113" w:rsidRPr="00C94DCA" w:rsidRDefault="00330113" w:rsidP="00BA22A9">
            <w:pPr>
              <w:jc w:val="both"/>
              <w:rPr>
                <w:rFonts w:ascii="Arial Narrow" w:hAnsi="Arial Narrow" w:cs="Arial"/>
                <w:lang w:val="ro-RO"/>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G</w:t>
            </w:r>
          </w:p>
        </w:tc>
        <w:tc>
          <w:tcPr>
            <w:tcW w:w="8647" w:type="dxa"/>
            <w:gridSpan w:val="2"/>
            <w:shd w:val="clear" w:color="auto" w:fill="A6A6A6" w:themeFill="background1" w:themeFillShade="A6"/>
          </w:tcPr>
          <w:p w:rsidR="00330113" w:rsidRPr="00C94DCA" w:rsidRDefault="00330113" w:rsidP="00330113">
            <w:pPr>
              <w:jc w:val="both"/>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Education style</w:t>
            </w:r>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learning and teaching methods</w:t>
            </w:r>
          </w:p>
        </w:tc>
        <w:tc>
          <w:tcPr>
            <w:tcW w:w="6237" w:type="dxa"/>
            <w:shd w:val="clear" w:color="auto" w:fill="F2F2F2" w:themeFill="background1" w:themeFillShade="F2"/>
          </w:tcPr>
          <w:p w:rsidR="00330113" w:rsidRPr="00C94DCA" w:rsidRDefault="00FB536D" w:rsidP="00330113">
            <w:pPr>
              <w:jc w:val="both"/>
              <w:rPr>
                <w:rFonts w:ascii="Arial Narrow" w:hAnsi="Arial Narrow" w:cs="Arial"/>
                <w:color w:val="000000" w:themeColor="text1"/>
                <w:lang w:val="ro-RO"/>
              </w:rPr>
            </w:pPr>
            <w:r>
              <w:rPr>
                <w:rFonts w:ascii="Arial Narrow" w:hAnsi="Arial Narrow" w:cs="Arial"/>
                <w:color w:val="000000" w:themeColor="text1"/>
                <w:lang w:val="ro-RO"/>
              </w:rPr>
              <w:t xml:space="preserve">Lecture, explanation, problematization, </w:t>
            </w:r>
            <w:r w:rsidR="000E2E70">
              <w:rPr>
                <w:rFonts w:ascii="Arial Narrow" w:hAnsi="Arial Narrow" w:cs="Arial"/>
                <w:color w:val="000000" w:themeColor="text1"/>
                <w:lang w:val="ro-RO"/>
              </w:rPr>
              <w:t>case study</w:t>
            </w:r>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assessment methods</w:t>
            </w:r>
          </w:p>
        </w:tc>
        <w:tc>
          <w:tcPr>
            <w:tcW w:w="6237" w:type="dxa"/>
            <w:shd w:val="clear" w:color="auto" w:fill="F2F2F2" w:themeFill="background1" w:themeFillShade="F2"/>
          </w:tcPr>
          <w:p w:rsidR="00330113" w:rsidRPr="00C94DCA" w:rsidRDefault="00DE7F4E" w:rsidP="00330113">
            <w:pPr>
              <w:rPr>
                <w:rFonts w:ascii="Arial Narrow" w:hAnsi="Arial Narrow" w:cs="Arial"/>
                <w:color w:val="000000" w:themeColor="text1"/>
                <w:lang w:val="fr-FR"/>
              </w:rPr>
            </w:pPr>
            <w:proofErr w:type="spellStart"/>
            <w:r>
              <w:rPr>
                <w:rFonts w:ascii="Arial Narrow" w:hAnsi="Arial Narrow" w:cs="Arial"/>
                <w:color w:val="000000" w:themeColor="text1"/>
                <w:lang w:val="fr-FR"/>
              </w:rPr>
              <w:t>Examination</w:t>
            </w:r>
            <w:proofErr w:type="spellEnd"/>
            <w:r>
              <w:rPr>
                <w:rFonts w:ascii="Arial Narrow" w:hAnsi="Arial Narrow" w:cs="Arial"/>
                <w:color w:val="000000" w:themeColor="text1"/>
                <w:lang w:val="fr-FR"/>
              </w:rPr>
              <w:t xml:space="preserve"> + </w:t>
            </w:r>
            <w:proofErr w:type="spellStart"/>
            <w:r>
              <w:rPr>
                <w:rFonts w:ascii="Arial Narrow" w:hAnsi="Arial Narrow" w:cs="Arial"/>
                <w:color w:val="000000" w:themeColor="text1"/>
                <w:lang w:val="fr-FR"/>
              </w:rPr>
              <w:t>Seminar</w:t>
            </w:r>
            <w:proofErr w:type="spellEnd"/>
            <w:r>
              <w:rPr>
                <w:rFonts w:ascii="Arial Narrow" w:hAnsi="Arial Narrow" w:cs="Arial"/>
                <w:color w:val="000000" w:themeColor="text1"/>
                <w:lang w:val="fr-FR"/>
              </w:rPr>
              <w:t xml:space="preserve"> Grades</w:t>
            </w:r>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Language of instruction</w:t>
            </w:r>
          </w:p>
        </w:tc>
        <w:tc>
          <w:tcPr>
            <w:tcW w:w="6237" w:type="dxa"/>
            <w:shd w:val="clear" w:color="auto" w:fill="F2F2F2" w:themeFill="background1" w:themeFillShade="F2"/>
          </w:tcPr>
          <w:p w:rsidR="00330113" w:rsidRPr="00C94DCA" w:rsidRDefault="00F7173B" w:rsidP="00330113">
            <w:pPr>
              <w:rPr>
                <w:rFonts w:ascii="Arial Narrow" w:hAnsi="Arial Narrow" w:cs="Arial"/>
                <w:color w:val="000000" w:themeColor="text1"/>
                <w:lang w:val="ro-RO"/>
              </w:rPr>
            </w:pPr>
            <w:r>
              <w:rPr>
                <w:rFonts w:ascii="Arial Narrow" w:hAnsi="Arial Narrow" w:cs="Arial"/>
                <w:color w:val="000000" w:themeColor="text1"/>
                <w:lang w:val="ro-RO"/>
              </w:rPr>
              <w:t>English</w:t>
            </w:r>
          </w:p>
        </w:tc>
      </w:tr>
    </w:tbl>
    <w:p w:rsidR="00B0090F" w:rsidRPr="00C94DCA" w:rsidRDefault="00B0090F" w:rsidP="00B0090F">
      <w:pPr>
        <w:spacing w:after="0" w:line="240" w:lineRule="auto"/>
        <w:jc w:val="both"/>
        <w:rPr>
          <w:rStyle w:val="SubtleReference"/>
          <w:rFonts w:ascii="Arial Narrow" w:hAnsi="Arial Narrow" w:cs="Arial"/>
          <w:sz w:val="16"/>
          <w:szCs w:val="16"/>
        </w:rPr>
      </w:pPr>
    </w:p>
    <w:sectPr w:rsidR="00B0090F" w:rsidRPr="00C94DCA" w:rsidSect="00BD750F">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AFF"/>
    <w:multiLevelType w:val="hybridMultilevel"/>
    <w:tmpl w:val="D4007A90"/>
    <w:lvl w:ilvl="0" w:tplc="8C7E4C6C">
      <w:start w:val="1"/>
      <w:numFmt w:val="decimal"/>
      <w:lvlText w:val="%1."/>
      <w:lvlJc w:val="left"/>
      <w:pPr>
        <w:ind w:left="720" w:hanging="360"/>
      </w:pPr>
      <w:rPr>
        <w:rFonts w:ascii="Arial" w:eastAsia="MS Mincho" w:hAnsi="Arial" w:cs="Arial"/>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B2C1E"/>
    <w:multiLevelType w:val="hybridMultilevel"/>
    <w:tmpl w:val="B55E4B56"/>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 w15:restartNumberingAfterBreak="0">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6" w15:restartNumberingAfterBreak="0">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C089D"/>
    <w:multiLevelType w:val="hybridMultilevel"/>
    <w:tmpl w:val="83D056AA"/>
    <w:lvl w:ilvl="0" w:tplc="77300148">
      <w:start w:val="1"/>
      <w:numFmt w:val="decimal"/>
      <w:lvlText w:val="%1."/>
      <w:lvlJc w:val="left"/>
      <w:pPr>
        <w:ind w:left="417" w:hanging="360"/>
      </w:pPr>
    </w:lvl>
    <w:lvl w:ilvl="1" w:tplc="04090019">
      <w:start w:val="1"/>
      <w:numFmt w:val="lowerLetter"/>
      <w:lvlText w:val="%2."/>
      <w:lvlJc w:val="left"/>
      <w:pPr>
        <w:ind w:left="1137" w:hanging="360"/>
      </w:pPr>
    </w:lvl>
    <w:lvl w:ilvl="2" w:tplc="0409001B">
      <w:start w:val="1"/>
      <w:numFmt w:val="lowerRoman"/>
      <w:lvlText w:val="%3."/>
      <w:lvlJc w:val="right"/>
      <w:pPr>
        <w:ind w:left="1857" w:hanging="180"/>
      </w:pPr>
    </w:lvl>
    <w:lvl w:ilvl="3" w:tplc="0409000F">
      <w:start w:val="1"/>
      <w:numFmt w:val="decimal"/>
      <w:lvlText w:val="%4."/>
      <w:lvlJc w:val="left"/>
      <w:pPr>
        <w:ind w:left="2577" w:hanging="360"/>
      </w:pPr>
    </w:lvl>
    <w:lvl w:ilvl="4" w:tplc="04090019">
      <w:start w:val="1"/>
      <w:numFmt w:val="lowerLetter"/>
      <w:lvlText w:val="%5."/>
      <w:lvlJc w:val="left"/>
      <w:pPr>
        <w:ind w:left="3297" w:hanging="360"/>
      </w:pPr>
    </w:lvl>
    <w:lvl w:ilvl="5" w:tplc="0409001B">
      <w:start w:val="1"/>
      <w:numFmt w:val="lowerRoman"/>
      <w:lvlText w:val="%6."/>
      <w:lvlJc w:val="right"/>
      <w:pPr>
        <w:ind w:left="4017" w:hanging="180"/>
      </w:pPr>
    </w:lvl>
    <w:lvl w:ilvl="6" w:tplc="0409000F">
      <w:start w:val="1"/>
      <w:numFmt w:val="decimal"/>
      <w:lvlText w:val="%7."/>
      <w:lvlJc w:val="left"/>
      <w:pPr>
        <w:ind w:left="4737" w:hanging="360"/>
      </w:pPr>
    </w:lvl>
    <w:lvl w:ilvl="7" w:tplc="04090019">
      <w:start w:val="1"/>
      <w:numFmt w:val="lowerLetter"/>
      <w:lvlText w:val="%8."/>
      <w:lvlJc w:val="left"/>
      <w:pPr>
        <w:ind w:left="5457" w:hanging="360"/>
      </w:pPr>
    </w:lvl>
    <w:lvl w:ilvl="8" w:tplc="0409001B">
      <w:start w:val="1"/>
      <w:numFmt w:val="lowerRoman"/>
      <w:lvlText w:val="%9."/>
      <w:lvlJc w:val="right"/>
      <w:pPr>
        <w:ind w:left="6177" w:hanging="180"/>
      </w:pPr>
    </w:lvl>
  </w:abstractNum>
  <w:abstractNum w:abstractNumId="10" w15:restartNumberingAfterBreak="0">
    <w:nsid w:val="44D96AC1"/>
    <w:multiLevelType w:val="hybridMultilevel"/>
    <w:tmpl w:val="06846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4" w15:restartNumberingAfterBreak="0">
    <w:nsid w:val="689A3956"/>
    <w:multiLevelType w:val="hybridMultilevel"/>
    <w:tmpl w:val="338E5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3"/>
  </w:num>
  <w:num w:numId="4">
    <w:abstractNumId w:val="4"/>
  </w:num>
  <w:num w:numId="5">
    <w:abstractNumId w:val="11"/>
  </w:num>
  <w:num w:numId="6">
    <w:abstractNumId w:val="12"/>
  </w:num>
  <w:num w:numId="7">
    <w:abstractNumId w:val="8"/>
  </w:num>
  <w:num w:numId="8">
    <w:abstractNumId w:val="16"/>
  </w:num>
  <w:num w:numId="9">
    <w:abstractNumId w:val="5"/>
  </w:num>
  <w:num w:numId="10">
    <w:abstractNumId w:val="1"/>
  </w:num>
  <w:num w:numId="11">
    <w:abstractNumId w:val="2"/>
  </w:num>
  <w:num w:numId="12">
    <w:abstractNumId w:val="7"/>
  </w:num>
  <w:num w:numId="13">
    <w:abstractNumId w:val="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0F"/>
    <w:rsid w:val="00026751"/>
    <w:rsid w:val="00071C0E"/>
    <w:rsid w:val="000A5E76"/>
    <w:rsid w:val="000E2602"/>
    <w:rsid w:val="000E2E70"/>
    <w:rsid w:val="000F4011"/>
    <w:rsid w:val="001C2A30"/>
    <w:rsid w:val="00254D05"/>
    <w:rsid w:val="00296F15"/>
    <w:rsid w:val="002A1706"/>
    <w:rsid w:val="002B6A6C"/>
    <w:rsid w:val="00330113"/>
    <w:rsid w:val="003F1473"/>
    <w:rsid w:val="00427C2F"/>
    <w:rsid w:val="004810F8"/>
    <w:rsid w:val="004D0D05"/>
    <w:rsid w:val="0061381D"/>
    <w:rsid w:val="0062560F"/>
    <w:rsid w:val="00647103"/>
    <w:rsid w:val="006852DA"/>
    <w:rsid w:val="00686349"/>
    <w:rsid w:val="00696887"/>
    <w:rsid w:val="0075756B"/>
    <w:rsid w:val="007C556C"/>
    <w:rsid w:val="008003E6"/>
    <w:rsid w:val="00814805"/>
    <w:rsid w:val="008871DD"/>
    <w:rsid w:val="008D56B5"/>
    <w:rsid w:val="009472FD"/>
    <w:rsid w:val="009A063F"/>
    <w:rsid w:val="009C308C"/>
    <w:rsid w:val="009E186A"/>
    <w:rsid w:val="009F7474"/>
    <w:rsid w:val="00B0090F"/>
    <w:rsid w:val="00B8159C"/>
    <w:rsid w:val="00BA22A9"/>
    <w:rsid w:val="00BD0F13"/>
    <w:rsid w:val="00BD750F"/>
    <w:rsid w:val="00BF5F9B"/>
    <w:rsid w:val="00C8093F"/>
    <w:rsid w:val="00C94DCA"/>
    <w:rsid w:val="00CA0D08"/>
    <w:rsid w:val="00DB1C6A"/>
    <w:rsid w:val="00DC554A"/>
    <w:rsid w:val="00DE7F4E"/>
    <w:rsid w:val="00E14C5C"/>
    <w:rsid w:val="00E81CCC"/>
    <w:rsid w:val="00EE70AA"/>
    <w:rsid w:val="00F03376"/>
    <w:rsid w:val="00F7173B"/>
    <w:rsid w:val="00FB5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3D354-5773-4330-A9A8-EF1F3E20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1">
    <w:name w:val="Fără spațiere1"/>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lorfulList-Accent11">
    <w:name w:val="Colorful List - Accent 11"/>
    <w:basedOn w:val="Normal"/>
    <w:uiPriority w:val="34"/>
    <w:qFormat/>
    <w:rsid w:val="00DE7F4E"/>
    <w:pPr>
      <w:spacing w:after="0" w:line="240" w:lineRule="auto"/>
      <w:ind w:left="720"/>
      <w:contextualSpacing/>
    </w:pPr>
    <w:rPr>
      <w:rFonts w:ascii="Cambria" w:eastAsia="MS Mincho" w:hAnsi="Cambria" w:cs="Times New Roman"/>
      <w:sz w:val="24"/>
      <w:szCs w:val="24"/>
      <w:lang w:val="en-US"/>
    </w:rPr>
  </w:style>
  <w:style w:type="character" w:customStyle="1" w:styleId="shorttext">
    <w:name w:val="short_text"/>
    <w:rsid w:val="0061381D"/>
  </w:style>
  <w:style w:type="character" w:customStyle="1" w:styleId="alt-edited">
    <w:name w:val="alt-edited"/>
    <w:rsid w:val="00FB5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09621">
      <w:bodyDiv w:val="1"/>
      <w:marLeft w:val="0"/>
      <w:marRight w:val="0"/>
      <w:marTop w:val="0"/>
      <w:marBottom w:val="0"/>
      <w:divBdr>
        <w:top w:val="none" w:sz="0" w:space="0" w:color="auto"/>
        <w:left w:val="none" w:sz="0" w:space="0" w:color="auto"/>
        <w:bottom w:val="none" w:sz="0" w:space="0" w:color="auto"/>
        <w:right w:val="none" w:sz="0" w:space="0" w:color="auto"/>
      </w:divBdr>
    </w:div>
    <w:div w:id="522482310">
      <w:bodyDiv w:val="1"/>
      <w:marLeft w:val="0"/>
      <w:marRight w:val="0"/>
      <w:marTop w:val="0"/>
      <w:marBottom w:val="0"/>
      <w:divBdr>
        <w:top w:val="none" w:sz="0" w:space="0" w:color="auto"/>
        <w:left w:val="none" w:sz="0" w:space="0" w:color="auto"/>
        <w:bottom w:val="none" w:sz="0" w:space="0" w:color="auto"/>
        <w:right w:val="none" w:sz="0" w:space="0" w:color="auto"/>
      </w:divBdr>
    </w:div>
    <w:div w:id="568618051">
      <w:bodyDiv w:val="1"/>
      <w:marLeft w:val="0"/>
      <w:marRight w:val="0"/>
      <w:marTop w:val="0"/>
      <w:marBottom w:val="0"/>
      <w:divBdr>
        <w:top w:val="none" w:sz="0" w:space="0" w:color="auto"/>
        <w:left w:val="none" w:sz="0" w:space="0" w:color="auto"/>
        <w:bottom w:val="none" w:sz="0" w:space="0" w:color="auto"/>
        <w:right w:val="none" w:sz="0" w:space="0" w:color="auto"/>
      </w:divBdr>
    </w:div>
    <w:div w:id="977608563">
      <w:bodyDiv w:val="1"/>
      <w:marLeft w:val="0"/>
      <w:marRight w:val="0"/>
      <w:marTop w:val="0"/>
      <w:marBottom w:val="0"/>
      <w:divBdr>
        <w:top w:val="none" w:sz="0" w:space="0" w:color="auto"/>
        <w:left w:val="none" w:sz="0" w:space="0" w:color="auto"/>
        <w:bottom w:val="none" w:sz="0" w:space="0" w:color="auto"/>
        <w:right w:val="none" w:sz="0" w:space="0" w:color="auto"/>
      </w:divBdr>
    </w:div>
    <w:div w:id="1128668147">
      <w:bodyDiv w:val="1"/>
      <w:marLeft w:val="0"/>
      <w:marRight w:val="0"/>
      <w:marTop w:val="0"/>
      <w:marBottom w:val="0"/>
      <w:divBdr>
        <w:top w:val="none" w:sz="0" w:space="0" w:color="auto"/>
        <w:left w:val="none" w:sz="0" w:space="0" w:color="auto"/>
        <w:bottom w:val="none" w:sz="0" w:space="0" w:color="auto"/>
        <w:right w:val="none" w:sz="0" w:space="0" w:color="auto"/>
      </w:divBdr>
    </w:div>
    <w:div w:id="1419253015">
      <w:bodyDiv w:val="1"/>
      <w:marLeft w:val="0"/>
      <w:marRight w:val="0"/>
      <w:marTop w:val="0"/>
      <w:marBottom w:val="0"/>
      <w:divBdr>
        <w:top w:val="none" w:sz="0" w:space="0" w:color="auto"/>
        <w:left w:val="none" w:sz="0" w:space="0" w:color="auto"/>
        <w:bottom w:val="none" w:sz="0" w:space="0" w:color="auto"/>
        <w:right w:val="none" w:sz="0" w:space="0" w:color="auto"/>
      </w:divBdr>
    </w:div>
    <w:div w:id="1439176406">
      <w:bodyDiv w:val="1"/>
      <w:marLeft w:val="0"/>
      <w:marRight w:val="0"/>
      <w:marTop w:val="0"/>
      <w:marBottom w:val="0"/>
      <w:divBdr>
        <w:top w:val="none" w:sz="0" w:space="0" w:color="auto"/>
        <w:left w:val="none" w:sz="0" w:space="0" w:color="auto"/>
        <w:bottom w:val="none" w:sz="0" w:space="0" w:color="auto"/>
        <w:right w:val="none" w:sz="0" w:space="0" w:color="auto"/>
      </w:divBdr>
    </w:div>
    <w:div w:id="1471826131">
      <w:bodyDiv w:val="1"/>
      <w:marLeft w:val="0"/>
      <w:marRight w:val="0"/>
      <w:marTop w:val="0"/>
      <w:marBottom w:val="0"/>
      <w:divBdr>
        <w:top w:val="none" w:sz="0" w:space="0" w:color="auto"/>
        <w:left w:val="none" w:sz="0" w:space="0" w:color="auto"/>
        <w:bottom w:val="none" w:sz="0" w:space="0" w:color="auto"/>
        <w:right w:val="none" w:sz="0" w:space="0" w:color="auto"/>
      </w:divBdr>
    </w:div>
    <w:div w:id="1531456041">
      <w:bodyDiv w:val="1"/>
      <w:marLeft w:val="0"/>
      <w:marRight w:val="0"/>
      <w:marTop w:val="0"/>
      <w:marBottom w:val="0"/>
      <w:divBdr>
        <w:top w:val="none" w:sz="0" w:space="0" w:color="auto"/>
        <w:left w:val="none" w:sz="0" w:space="0" w:color="auto"/>
        <w:bottom w:val="none" w:sz="0" w:space="0" w:color="auto"/>
        <w:right w:val="none" w:sz="0" w:space="0" w:color="auto"/>
      </w:divBdr>
    </w:div>
    <w:div w:id="177107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895</Words>
  <Characters>5107</Characters>
  <Application>Microsoft Office Word</Application>
  <DocSecurity>0</DocSecurity>
  <Lines>42</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Ana</cp:lastModifiedBy>
  <cp:revision>4</cp:revision>
  <dcterms:created xsi:type="dcterms:W3CDTF">2020-07-24T11:29:00Z</dcterms:created>
  <dcterms:modified xsi:type="dcterms:W3CDTF">2020-09-04T06:54:00Z</dcterms:modified>
</cp:coreProperties>
</file>